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46348" w14:textId="77777777"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1BC82A00"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92395C">
        <w:rPr>
          <w:b/>
          <w:sz w:val="28"/>
          <w:szCs w:val="28"/>
          <w:u w:val="single"/>
        </w:rPr>
        <w:t>1</w:t>
      </w:r>
      <w:r w:rsidR="00BA40F8">
        <w:rPr>
          <w:b/>
          <w:sz w:val="28"/>
          <w:szCs w:val="28"/>
          <w:u w:val="single"/>
        </w:rPr>
        <w:t>4</w:t>
      </w:r>
      <w:r w:rsidR="008705BA" w:rsidRPr="008705BA">
        <w:rPr>
          <w:b/>
          <w:sz w:val="28"/>
          <w:szCs w:val="28"/>
          <w:u w:val="single"/>
          <w:vertAlign w:val="superscript"/>
        </w:rPr>
        <w:t>th</w:t>
      </w:r>
      <w:r w:rsidR="008705BA">
        <w:rPr>
          <w:b/>
          <w:sz w:val="28"/>
          <w:szCs w:val="28"/>
          <w:u w:val="single"/>
        </w:rPr>
        <w:t xml:space="preserve"> </w:t>
      </w:r>
      <w:r w:rsidR="00BA40F8">
        <w:rPr>
          <w:b/>
          <w:sz w:val="28"/>
          <w:szCs w:val="28"/>
          <w:u w:val="single"/>
        </w:rPr>
        <w:t>NOVEMBER</w:t>
      </w:r>
      <w:r w:rsidR="003D16BE">
        <w:rPr>
          <w:b/>
          <w:sz w:val="28"/>
          <w:szCs w:val="28"/>
          <w:u w:val="single"/>
        </w:rPr>
        <w:t xml:space="preserve"> </w:t>
      </w:r>
      <w:r w:rsidR="003072D6">
        <w:rPr>
          <w:b/>
          <w:sz w:val="28"/>
          <w:szCs w:val="28"/>
          <w:u w:val="single"/>
        </w:rPr>
        <w:t>20</w:t>
      </w:r>
      <w:r w:rsidR="00493116">
        <w:rPr>
          <w:b/>
          <w:sz w:val="28"/>
          <w:szCs w:val="28"/>
          <w:u w:val="single"/>
        </w:rPr>
        <w:t>2</w:t>
      </w:r>
      <w:r w:rsidR="007A2D30">
        <w:rPr>
          <w:b/>
          <w:sz w:val="28"/>
          <w:szCs w:val="28"/>
          <w:u w:val="single"/>
        </w:rPr>
        <w:t>2</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8433DA" w:rsidRPr="00784380" w14:paraId="726645E0" w14:textId="77777777" w:rsidTr="00752FE0">
        <w:tc>
          <w:tcPr>
            <w:tcW w:w="3485" w:type="dxa"/>
          </w:tcPr>
          <w:p w14:paraId="5EB4E72B" w14:textId="11E5D4E8" w:rsidR="008433DA" w:rsidRPr="00784380" w:rsidRDefault="008433DA" w:rsidP="00F32ABC">
            <w:pPr>
              <w:rPr>
                <w:rFonts w:cstheme="minorHAnsi"/>
              </w:rPr>
            </w:pPr>
            <w:r w:rsidRPr="000C71AE">
              <w:rPr>
                <w:rFonts w:cstheme="minorHAnsi"/>
              </w:rPr>
              <w:t xml:space="preserve">Cllr R Burlend MBE </w:t>
            </w:r>
            <w:r w:rsidRPr="006767B0">
              <w:rPr>
                <w:rFonts w:cstheme="minorHAnsi"/>
              </w:rPr>
              <w:t>(Chairman)</w:t>
            </w:r>
          </w:p>
        </w:tc>
        <w:tc>
          <w:tcPr>
            <w:tcW w:w="3485" w:type="dxa"/>
          </w:tcPr>
          <w:p w14:paraId="5D154EE3" w14:textId="25DBB02C" w:rsidR="008433DA" w:rsidRPr="00784380" w:rsidRDefault="008433DA" w:rsidP="00F32ABC">
            <w:pPr>
              <w:rPr>
                <w:rFonts w:cstheme="minorHAnsi"/>
              </w:rPr>
            </w:pPr>
            <w:r w:rsidRPr="00DD6498">
              <w:rPr>
                <w:rFonts w:cstheme="minorHAnsi"/>
              </w:rPr>
              <w:t>Cllr J Clyne MVO</w:t>
            </w:r>
          </w:p>
        </w:tc>
        <w:tc>
          <w:tcPr>
            <w:tcW w:w="3486" w:type="dxa"/>
          </w:tcPr>
          <w:p w14:paraId="15803462" w14:textId="0A91E117" w:rsidR="008433DA" w:rsidRPr="00784380" w:rsidRDefault="008433DA" w:rsidP="00F32ABC">
            <w:pPr>
              <w:rPr>
                <w:rFonts w:cstheme="minorHAnsi"/>
              </w:rPr>
            </w:pPr>
            <w:r w:rsidRPr="000C71AE">
              <w:rPr>
                <w:rFonts w:cstheme="minorHAnsi"/>
              </w:rPr>
              <w:t>Mrs Fay Jupp (Clerk)</w:t>
            </w:r>
          </w:p>
        </w:tc>
      </w:tr>
      <w:tr w:rsidR="00AB40A1" w:rsidRPr="00784380" w14:paraId="6B6CBFE7" w14:textId="77777777" w:rsidTr="00752FE0">
        <w:tc>
          <w:tcPr>
            <w:tcW w:w="3485" w:type="dxa"/>
          </w:tcPr>
          <w:p w14:paraId="58939E01" w14:textId="3805A29B" w:rsidR="00AB40A1" w:rsidRPr="00784380" w:rsidRDefault="00AB40A1" w:rsidP="000C5559">
            <w:pPr>
              <w:rPr>
                <w:rFonts w:cstheme="minorHAnsi"/>
              </w:rPr>
            </w:pPr>
            <w:r>
              <w:rPr>
                <w:rFonts w:cstheme="minorHAnsi"/>
              </w:rPr>
              <w:t>Cllr D Jackaman</w:t>
            </w:r>
          </w:p>
        </w:tc>
        <w:tc>
          <w:tcPr>
            <w:tcW w:w="3485" w:type="dxa"/>
          </w:tcPr>
          <w:p w14:paraId="3221817A" w14:textId="5314B24C" w:rsidR="00AB40A1" w:rsidRPr="00784380" w:rsidRDefault="00AB40A1" w:rsidP="002B3E99">
            <w:pPr>
              <w:rPr>
                <w:rFonts w:cstheme="minorHAnsi"/>
              </w:rPr>
            </w:pPr>
            <w:r w:rsidRPr="009D439C">
              <w:rPr>
                <w:rFonts w:cstheme="minorHAnsi"/>
              </w:rPr>
              <w:t>Cllr S Tuttlebury</w:t>
            </w:r>
          </w:p>
        </w:tc>
        <w:tc>
          <w:tcPr>
            <w:tcW w:w="3486" w:type="dxa"/>
          </w:tcPr>
          <w:p w14:paraId="4A70FB7D" w14:textId="7EDDA80E" w:rsidR="00AB40A1" w:rsidRPr="00784380" w:rsidRDefault="00AB40A1" w:rsidP="002B3E99">
            <w:pPr>
              <w:rPr>
                <w:rFonts w:cstheme="minorHAnsi"/>
              </w:rPr>
            </w:pPr>
            <w:r w:rsidRPr="00D92F61">
              <w:rPr>
                <w:rFonts w:cstheme="minorHAnsi"/>
              </w:rPr>
              <w:t>Cllr J Hills</w:t>
            </w:r>
          </w:p>
        </w:tc>
      </w:tr>
      <w:tr w:rsidR="00AB40A1" w:rsidRPr="00784380" w14:paraId="3EA57B8C" w14:textId="77777777" w:rsidTr="00752FE0">
        <w:trPr>
          <w:trHeight w:val="368"/>
        </w:trPr>
        <w:tc>
          <w:tcPr>
            <w:tcW w:w="3485" w:type="dxa"/>
          </w:tcPr>
          <w:p w14:paraId="460AE46C" w14:textId="17A23703" w:rsidR="00AB40A1" w:rsidRPr="00784380" w:rsidRDefault="00AB40A1" w:rsidP="002B3E99">
            <w:pPr>
              <w:rPr>
                <w:rFonts w:cstheme="minorHAnsi"/>
              </w:rPr>
            </w:pPr>
            <w:r w:rsidRPr="00D92F61">
              <w:rPr>
                <w:rFonts w:cstheme="minorHAnsi"/>
              </w:rPr>
              <w:t>Cllr P Singleton</w:t>
            </w:r>
          </w:p>
        </w:tc>
        <w:tc>
          <w:tcPr>
            <w:tcW w:w="3485" w:type="dxa"/>
          </w:tcPr>
          <w:p w14:paraId="2AE9E578" w14:textId="11548FF9" w:rsidR="00AB40A1" w:rsidRPr="00784380" w:rsidRDefault="00AB40A1" w:rsidP="002B3E99">
            <w:pPr>
              <w:rPr>
                <w:rFonts w:cstheme="minorHAnsi"/>
              </w:rPr>
            </w:pPr>
            <w:r w:rsidRPr="00752FE0">
              <w:rPr>
                <w:rFonts w:cstheme="minorHAnsi"/>
              </w:rPr>
              <w:t>Cllr D Sellens</w:t>
            </w:r>
          </w:p>
        </w:tc>
        <w:tc>
          <w:tcPr>
            <w:tcW w:w="3486" w:type="dxa"/>
          </w:tcPr>
          <w:p w14:paraId="6A14E516" w14:textId="48353037" w:rsidR="00AB40A1" w:rsidRPr="00784380" w:rsidRDefault="00AB40A1" w:rsidP="002B3E99">
            <w:pPr>
              <w:rPr>
                <w:rFonts w:cstheme="minorHAnsi"/>
              </w:rPr>
            </w:pPr>
            <w:r w:rsidRPr="00AB40A1">
              <w:rPr>
                <w:rFonts w:cstheme="minorHAnsi"/>
              </w:rPr>
              <w:t>Cllr R Jones</w:t>
            </w:r>
          </w:p>
        </w:tc>
      </w:tr>
      <w:tr w:rsidR="00AB40A1" w:rsidRPr="00784380" w14:paraId="37CE7B47" w14:textId="77777777" w:rsidTr="00752FE0">
        <w:trPr>
          <w:trHeight w:val="368"/>
        </w:trPr>
        <w:tc>
          <w:tcPr>
            <w:tcW w:w="3485" w:type="dxa"/>
          </w:tcPr>
          <w:p w14:paraId="31AFF9A8" w14:textId="57E59D60" w:rsidR="00AB40A1" w:rsidRPr="00D92F61" w:rsidRDefault="00AB40A1" w:rsidP="002B3E99">
            <w:pPr>
              <w:rPr>
                <w:rFonts w:cstheme="minorHAnsi"/>
              </w:rPr>
            </w:pPr>
            <w:r w:rsidRPr="00D92F61">
              <w:rPr>
                <w:rFonts w:cstheme="minorHAnsi"/>
              </w:rPr>
              <w:t>Cllr S Barker</w:t>
            </w:r>
          </w:p>
        </w:tc>
        <w:tc>
          <w:tcPr>
            <w:tcW w:w="3485" w:type="dxa"/>
          </w:tcPr>
          <w:p w14:paraId="47097AF9" w14:textId="052A458F" w:rsidR="00AB40A1" w:rsidRPr="00752FE0" w:rsidRDefault="00AB40A1" w:rsidP="002B3E99">
            <w:pPr>
              <w:rPr>
                <w:rFonts w:cstheme="minorHAnsi"/>
              </w:rPr>
            </w:pPr>
            <w:r w:rsidRPr="00AB40A1">
              <w:rPr>
                <w:rFonts w:cstheme="minorHAnsi"/>
              </w:rPr>
              <w:t>Cllr K Kirkham</w:t>
            </w:r>
          </w:p>
        </w:tc>
        <w:tc>
          <w:tcPr>
            <w:tcW w:w="3486" w:type="dxa"/>
          </w:tcPr>
          <w:p w14:paraId="51BF6D3C" w14:textId="472F4437" w:rsidR="00AB40A1" w:rsidRPr="00D92F61" w:rsidRDefault="00AB40A1" w:rsidP="002B3E99">
            <w:pPr>
              <w:rPr>
                <w:rFonts w:cstheme="minorHAnsi"/>
              </w:rPr>
            </w:pPr>
            <w:r>
              <w:rPr>
                <w:rFonts w:cstheme="minorHAnsi"/>
              </w:rPr>
              <w:t>3 Members of public</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33355713" w14:textId="77777777" w:rsidR="00A6167A" w:rsidRDefault="00A6167A" w:rsidP="00721518">
            <w:pPr>
              <w:tabs>
                <w:tab w:val="left" w:pos="5565"/>
              </w:tabs>
              <w:rPr>
                <w:rFonts w:cstheme="minorHAnsi"/>
              </w:rPr>
            </w:pPr>
          </w:p>
          <w:p w14:paraId="35D4E27C" w14:textId="77777777" w:rsidR="003D16BE" w:rsidRDefault="007117DC" w:rsidP="00AB40A1">
            <w:pPr>
              <w:tabs>
                <w:tab w:val="left" w:pos="5565"/>
              </w:tabs>
              <w:rPr>
                <w:rFonts w:cstheme="minorHAnsi"/>
              </w:rPr>
            </w:pPr>
            <w:r w:rsidRPr="007117DC">
              <w:rPr>
                <w:rFonts w:cstheme="minorHAnsi"/>
              </w:rPr>
              <w:t>Cllr C Day</w:t>
            </w:r>
            <w:r w:rsidR="00AB40A1">
              <w:rPr>
                <w:rFonts w:cstheme="minorHAnsi"/>
              </w:rPr>
              <w:t xml:space="preserve"> &amp; </w:t>
            </w:r>
            <w:r w:rsidR="003229E7" w:rsidRPr="003229E7">
              <w:rPr>
                <w:rFonts w:cstheme="minorHAnsi"/>
              </w:rPr>
              <w:t>Cllr P Lavelle</w:t>
            </w:r>
            <w:r w:rsidR="00AB40A1">
              <w:rPr>
                <w:rFonts w:cstheme="minorHAnsi"/>
              </w:rPr>
              <w:t xml:space="preserve">, </w:t>
            </w:r>
            <w:r w:rsidR="00AB40A1" w:rsidRPr="00AB40A1">
              <w:rPr>
                <w:rFonts w:cstheme="minorHAnsi"/>
              </w:rPr>
              <w:t>Cllr M Jaggard</w:t>
            </w:r>
          </w:p>
          <w:p w14:paraId="0F7404C1" w14:textId="37D65DAF" w:rsidR="00AB40A1" w:rsidRPr="00784380" w:rsidRDefault="00AB40A1" w:rsidP="00AB40A1">
            <w:pPr>
              <w:tabs>
                <w:tab w:val="left" w:pos="5565"/>
              </w:tabs>
              <w:rPr>
                <w:rFonts w:cstheme="minorHAnsi"/>
              </w:rPr>
            </w:pPr>
          </w:p>
        </w:tc>
      </w:tr>
      <w:tr w:rsidR="00100093" w:rsidRPr="00784380" w14:paraId="5C450A17" w14:textId="77777777" w:rsidTr="00AF3FC6">
        <w:tc>
          <w:tcPr>
            <w:tcW w:w="721" w:type="dxa"/>
          </w:tcPr>
          <w:p w14:paraId="6B1E2294" w14:textId="4FD68518" w:rsidR="00100093" w:rsidRPr="00784380" w:rsidRDefault="00100093" w:rsidP="00F32ABC">
            <w:pPr>
              <w:rPr>
                <w:rFonts w:cstheme="minorHAnsi"/>
              </w:rPr>
            </w:pPr>
            <w:r w:rsidRPr="00784380">
              <w:rPr>
                <w:rFonts w:cstheme="minorHAnsi"/>
              </w:rPr>
              <w:t>2.00</w:t>
            </w:r>
          </w:p>
        </w:tc>
        <w:tc>
          <w:tcPr>
            <w:tcW w:w="10160" w:type="dxa"/>
          </w:tcPr>
          <w:p w14:paraId="6AAE37D6" w14:textId="50843FBA" w:rsidR="00E37458" w:rsidRDefault="00100093" w:rsidP="00B939D8">
            <w:pPr>
              <w:rPr>
                <w:rFonts w:cstheme="minorHAnsi"/>
              </w:rPr>
            </w:pPr>
            <w:r w:rsidRPr="00784380">
              <w:rPr>
                <w:rFonts w:cstheme="minorHAnsi"/>
                <w:b/>
                <w:u w:val="single"/>
              </w:rPr>
              <w:t>Declaration of Interest</w:t>
            </w:r>
            <w:r w:rsidR="00AC3DE8">
              <w:rPr>
                <w:rFonts w:cstheme="minorHAnsi"/>
              </w:rPr>
              <w:t xml:space="preserve"> </w:t>
            </w:r>
            <w:r w:rsidR="00D92F61">
              <w:rPr>
                <w:rFonts w:cstheme="minorHAnsi"/>
              </w:rPr>
              <w:t>-Nil</w:t>
            </w:r>
          </w:p>
          <w:p w14:paraId="6495A76E" w14:textId="02A6D384" w:rsidR="00411DA4" w:rsidRPr="00784380" w:rsidRDefault="00411DA4" w:rsidP="00D44068">
            <w:pPr>
              <w:rPr>
                <w:rFonts w:cstheme="minorHAnsi"/>
              </w:rPr>
            </w:pPr>
          </w:p>
        </w:tc>
      </w:tr>
      <w:tr w:rsidR="00100093" w:rsidRPr="00784380" w14:paraId="454B72D9" w14:textId="77777777" w:rsidTr="00AF3FC6">
        <w:tc>
          <w:tcPr>
            <w:tcW w:w="721" w:type="dxa"/>
          </w:tcPr>
          <w:p w14:paraId="5FA0FA1B" w14:textId="23F39359" w:rsidR="00100093" w:rsidRPr="00784380" w:rsidRDefault="00100093" w:rsidP="00F32ABC">
            <w:pPr>
              <w:rPr>
                <w:rFonts w:cstheme="minorHAnsi"/>
              </w:rPr>
            </w:pPr>
            <w:r w:rsidRPr="00784380">
              <w:rPr>
                <w:rFonts w:cstheme="minorHAnsi"/>
              </w:rPr>
              <w:t>3.00</w:t>
            </w:r>
          </w:p>
        </w:tc>
        <w:tc>
          <w:tcPr>
            <w:tcW w:w="10160" w:type="dxa"/>
          </w:tcPr>
          <w:p w14:paraId="45BC7836" w14:textId="53B141F5" w:rsidR="00DD6498" w:rsidRDefault="00100093" w:rsidP="003F4A8F">
            <w:pPr>
              <w:rPr>
                <w:rFonts w:cstheme="minorHAnsi"/>
              </w:rPr>
            </w:pPr>
            <w:r w:rsidRPr="00784380">
              <w:rPr>
                <w:rFonts w:cstheme="minorHAnsi"/>
                <w:b/>
                <w:u w:val="single"/>
              </w:rPr>
              <w:t>Public Forum</w:t>
            </w:r>
            <w:r w:rsidR="000A1F03">
              <w:rPr>
                <w:rFonts w:cstheme="minorHAnsi"/>
              </w:rPr>
              <w:t xml:space="preserve"> </w:t>
            </w:r>
          </w:p>
          <w:p w14:paraId="6A75409A" w14:textId="77777777" w:rsidR="003F4A8F" w:rsidRDefault="003F4A8F" w:rsidP="003F4A8F">
            <w:pPr>
              <w:rPr>
                <w:rFonts w:cstheme="minorHAnsi"/>
              </w:rPr>
            </w:pPr>
          </w:p>
          <w:p w14:paraId="5A851507" w14:textId="72592446" w:rsidR="00AB40A1" w:rsidRDefault="00AB40A1" w:rsidP="003F4A8F">
            <w:pPr>
              <w:rPr>
                <w:rFonts w:cstheme="minorHAnsi"/>
              </w:rPr>
            </w:pPr>
            <w:r>
              <w:rPr>
                <w:rFonts w:cstheme="minorHAnsi"/>
              </w:rPr>
              <w:t xml:space="preserve">Three </w:t>
            </w:r>
            <w:r w:rsidR="0026262C">
              <w:rPr>
                <w:rFonts w:cstheme="minorHAnsi"/>
              </w:rPr>
              <w:t>residents</w:t>
            </w:r>
            <w:r>
              <w:rPr>
                <w:rFonts w:cstheme="minorHAnsi"/>
              </w:rPr>
              <w:t xml:space="preserve"> attended the meeting to raise their concerns regarding the speed and volume of traffic on High Easter Rd. They </w:t>
            </w:r>
            <w:r w:rsidR="0026262C">
              <w:rPr>
                <w:rFonts w:cstheme="minorHAnsi"/>
              </w:rPr>
              <w:t xml:space="preserve">recently </w:t>
            </w:r>
            <w:r>
              <w:rPr>
                <w:rFonts w:cstheme="minorHAnsi"/>
              </w:rPr>
              <w:t>attended the Highways Panel meeting and raised the</w:t>
            </w:r>
            <w:r w:rsidR="0026262C">
              <w:rPr>
                <w:rFonts w:cstheme="minorHAnsi"/>
              </w:rPr>
              <w:t>i</w:t>
            </w:r>
            <w:r w:rsidR="00D13FDC">
              <w:rPr>
                <w:rFonts w:cstheme="minorHAnsi"/>
              </w:rPr>
              <w:t>r concerns</w:t>
            </w:r>
            <w:r>
              <w:rPr>
                <w:rFonts w:cstheme="minorHAnsi"/>
              </w:rPr>
              <w:t xml:space="preserve"> with the panel. The residents thanked the Parish Council for the discussions at the last meeting and they reported that since the last meeting the volume of large vehicles has reduced slightly. They also reported that a number of vehicles from Aggre8 and ALD are </w:t>
            </w:r>
            <w:r w:rsidR="0026262C">
              <w:rPr>
                <w:rFonts w:cstheme="minorHAnsi"/>
              </w:rPr>
              <w:t xml:space="preserve">now </w:t>
            </w:r>
            <w:r>
              <w:rPr>
                <w:rFonts w:cstheme="minorHAnsi"/>
              </w:rPr>
              <w:t>adhering to the speed limit and are driving in</w:t>
            </w:r>
            <w:r w:rsidR="0026262C">
              <w:rPr>
                <w:rFonts w:cstheme="minorHAnsi"/>
              </w:rPr>
              <w:t xml:space="preserve"> a</w:t>
            </w:r>
            <w:r>
              <w:rPr>
                <w:rFonts w:cstheme="minorHAnsi"/>
              </w:rPr>
              <w:t xml:space="preserve"> much more courteous manner.</w:t>
            </w:r>
          </w:p>
          <w:p w14:paraId="54F9A8B6" w14:textId="2FC974BE" w:rsidR="00AB40A1" w:rsidRDefault="00AB40A1" w:rsidP="003F4A8F">
            <w:pPr>
              <w:rPr>
                <w:rFonts w:cstheme="minorHAnsi"/>
              </w:rPr>
            </w:pPr>
            <w:r>
              <w:rPr>
                <w:rFonts w:cstheme="minorHAnsi"/>
              </w:rPr>
              <w:t>Visual observations have highlighted that a number of vehicles are still driving in excess of the speed limit.</w:t>
            </w:r>
          </w:p>
          <w:p w14:paraId="5E906E3F" w14:textId="67E52669" w:rsidR="00AB40A1" w:rsidRDefault="00AB40A1" w:rsidP="003F4A8F">
            <w:pPr>
              <w:rPr>
                <w:rFonts w:cstheme="minorHAnsi"/>
              </w:rPr>
            </w:pPr>
            <w:r>
              <w:rPr>
                <w:rFonts w:cstheme="minorHAnsi"/>
              </w:rPr>
              <w:t xml:space="preserve">Cllr Hills suggested a meeting with Cllr Jaggard to </w:t>
            </w:r>
            <w:r w:rsidR="00EC606F">
              <w:rPr>
                <w:rFonts w:cstheme="minorHAnsi"/>
              </w:rPr>
              <w:t>discuss this further.</w:t>
            </w:r>
            <w:r w:rsidR="00417869">
              <w:rPr>
                <w:rFonts w:cstheme="minorHAnsi"/>
              </w:rPr>
              <w:t xml:space="preserve"> </w:t>
            </w:r>
            <w:r w:rsidR="00417869" w:rsidRPr="00417869">
              <w:rPr>
                <w:rFonts w:cstheme="minorHAnsi"/>
                <w:b/>
                <w:bCs/>
                <w:u w:val="single"/>
              </w:rPr>
              <w:t>ACTION: CLLR JAGGARD</w:t>
            </w:r>
          </w:p>
          <w:p w14:paraId="01135859" w14:textId="498DC8C2" w:rsidR="00AB40A1" w:rsidRDefault="00AB40A1" w:rsidP="003F4A8F">
            <w:pPr>
              <w:rPr>
                <w:rFonts w:cstheme="minorHAnsi"/>
              </w:rPr>
            </w:pPr>
            <w:r>
              <w:rPr>
                <w:rFonts w:cstheme="minorHAnsi"/>
              </w:rPr>
              <w:t xml:space="preserve">Cllr Barker will request </w:t>
            </w:r>
            <w:r w:rsidR="0026262C">
              <w:rPr>
                <w:rFonts w:cstheme="minorHAnsi"/>
              </w:rPr>
              <w:t xml:space="preserve">that the </w:t>
            </w:r>
            <w:r>
              <w:rPr>
                <w:rFonts w:cstheme="minorHAnsi"/>
              </w:rPr>
              <w:t xml:space="preserve">Highways </w:t>
            </w:r>
            <w:r w:rsidR="0026262C">
              <w:rPr>
                <w:rFonts w:cstheme="minorHAnsi"/>
              </w:rPr>
              <w:t xml:space="preserve">department </w:t>
            </w:r>
            <w:r>
              <w:rPr>
                <w:rFonts w:cstheme="minorHAnsi"/>
              </w:rPr>
              <w:t>carry out a speed survey of High Easter Rd.</w:t>
            </w:r>
            <w:r w:rsidR="00417869">
              <w:rPr>
                <w:rFonts w:cstheme="minorHAnsi"/>
              </w:rPr>
              <w:t xml:space="preserve"> </w:t>
            </w:r>
            <w:r w:rsidR="00417869" w:rsidRPr="00417869">
              <w:rPr>
                <w:rFonts w:cstheme="minorHAnsi"/>
                <w:b/>
                <w:bCs/>
                <w:u w:val="single"/>
              </w:rPr>
              <w:t xml:space="preserve">ACTION: CLLR </w:t>
            </w:r>
            <w:r w:rsidR="00417869">
              <w:rPr>
                <w:rFonts w:cstheme="minorHAnsi"/>
                <w:b/>
                <w:bCs/>
                <w:u w:val="single"/>
              </w:rPr>
              <w:t>BARKER</w:t>
            </w:r>
          </w:p>
          <w:p w14:paraId="71787E56" w14:textId="77777777" w:rsidR="00417869" w:rsidRDefault="00EC606F" w:rsidP="00417869">
            <w:pPr>
              <w:rPr>
                <w:rFonts w:cstheme="minorHAnsi"/>
              </w:rPr>
            </w:pPr>
            <w:r>
              <w:rPr>
                <w:rFonts w:cstheme="minorHAnsi"/>
              </w:rPr>
              <w:t xml:space="preserve">Cllr Burlend </w:t>
            </w:r>
            <w:r w:rsidR="0026262C">
              <w:rPr>
                <w:rFonts w:cstheme="minorHAnsi"/>
              </w:rPr>
              <w:t xml:space="preserve">also </w:t>
            </w:r>
            <w:r>
              <w:rPr>
                <w:rFonts w:cstheme="minorHAnsi"/>
              </w:rPr>
              <w:t>requested</w:t>
            </w:r>
            <w:r w:rsidR="0026262C">
              <w:rPr>
                <w:rFonts w:cstheme="minorHAnsi"/>
              </w:rPr>
              <w:t xml:space="preserve"> </w:t>
            </w:r>
            <w:r>
              <w:rPr>
                <w:rFonts w:cstheme="minorHAnsi"/>
              </w:rPr>
              <w:t>police mobile speed checks to be carried out along High Easter Rd. Cllr B</w:t>
            </w:r>
            <w:r w:rsidR="00417869">
              <w:rPr>
                <w:rFonts w:cstheme="minorHAnsi"/>
              </w:rPr>
              <w:t>ar</w:t>
            </w:r>
            <w:r>
              <w:rPr>
                <w:rFonts w:cstheme="minorHAnsi"/>
              </w:rPr>
              <w:t>ker agreed to follow this up.</w:t>
            </w:r>
            <w:r w:rsidR="00417869">
              <w:rPr>
                <w:rFonts w:cstheme="minorHAnsi"/>
              </w:rPr>
              <w:t xml:space="preserve"> </w:t>
            </w:r>
            <w:r w:rsidR="00417869" w:rsidRPr="00417869">
              <w:rPr>
                <w:rFonts w:cstheme="minorHAnsi"/>
                <w:b/>
                <w:bCs/>
                <w:u w:val="single"/>
              </w:rPr>
              <w:t xml:space="preserve">ACTION: CLLR </w:t>
            </w:r>
            <w:r w:rsidR="00417869">
              <w:rPr>
                <w:rFonts w:cstheme="minorHAnsi"/>
                <w:b/>
                <w:bCs/>
                <w:u w:val="single"/>
              </w:rPr>
              <w:t>BARKER</w:t>
            </w:r>
          </w:p>
          <w:p w14:paraId="6CE91805" w14:textId="20DE8405" w:rsidR="005B21CB" w:rsidRPr="00784380" w:rsidRDefault="005B21CB" w:rsidP="003F4A8F">
            <w:pPr>
              <w:rPr>
                <w:rFonts w:cstheme="minorHAnsi"/>
              </w:rPr>
            </w:pPr>
          </w:p>
        </w:tc>
      </w:tr>
      <w:tr w:rsidR="00235A1E" w:rsidRPr="00784380" w14:paraId="3A8F11F1" w14:textId="77777777" w:rsidTr="00AF3FC6">
        <w:tc>
          <w:tcPr>
            <w:tcW w:w="721" w:type="dxa"/>
          </w:tcPr>
          <w:p w14:paraId="11B9993B" w14:textId="51BEE1BD" w:rsidR="00235A1E" w:rsidRPr="00784380" w:rsidRDefault="00235A1E" w:rsidP="00235A1E">
            <w:pPr>
              <w:rPr>
                <w:rFonts w:cstheme="minorHAnsi"/>
              </w:rPr>
            </w:pPr>
            <w:r w:rsidRPr="00C12D1C">
              <w:t>4.00</w:t>
            </w:r>
          </w:p>
        </w:tc>
        <w:tc>
          <w:tcPr>
            <w:tcW w:w="10160" w:type="dxa"/>
          </w:tcPr>
          <w:p w14:paraId="4FFF5BAC" w14:textId="77777777" w:rsidR="00235A1E" w:rsidRDefault="00235A1E" w:rsidP="00235A1E">
            <w:pPr>
              <w:rPr>
                <w:b/>
                <w:bCs/>
                <w:u w:val="single"/>
              </w:rPr>
            </w:pPr>
            <w:r w:rsidRPr="00235A1E">
              <w:rPr>
                <w:b/>
                <w:bCs/>
                <w:u w:val="single"/>
              </w:rPr>
              <w:t>District &amp; County Councillors Report</w:t>
            </w:r>
          </w:p>
          <w:p w14:paraId="22E7492E" w14:textId="77777777" w:rsidR="00235A1E" w:rsidRDefault="00235A1E" w:rsidP="00235A1E">
            <w:pPr>
              <w:rPr>
                <w:rFonts w:cstheme="minorHAnsi"/>
                <w:b/>
                <w:bCs/>
                <w:u w:val="single"/>
              </w:rPr>
            </w:pPr>
          </w:p>
          <w:p w14:paraId="0E51F3BB" w14:textId="5ED23AE7" w:rsidR="005B21CB" w:rsidRDefault="005B21CB" w:rsidP="00235A1E">
            <w:pPr>
              <w:rPr>
                <w:rFonts w:cstheme="minorHAnsi"/>
              </w:rPr>
            </w:pPr>
            <w:r w:rsidRPr="005B21CB">
              <w:rPr>
                <w:rFonts w:cstheme="minorHAnsi"/>
              </w:rPr>
              <w:t xml:space="preserve">Cllr Barker </w:t>
            </w:r>
            <w:r>
              <w:rPr>
                <w:rFonts w:cstheme="minorHAnsi"/>
              </w:rPr>
              <w:t>provided information about the Ride London event which will take place on Sunday 28 May</w:t>
            </w:r>
            <w:r w:rsidR="00F51CBD">
              <w:rPr>
                <w:rFonts w:cstheme="minorHAnsi"/>
              </w:rPr>
              <w:t xml:space="preserve"> 2023</w:t>
            </w:r>
            <w:r>
              <w:rPr>
                <w:rFonts w:cstheme="minorHAnsi"/>
              </w:rPr>
              <w:t>.</w:t>
            </w:r>
          </w:p>
          <w:p w14:paraId="378A7648" w14:textId="77777777" w:rsidR="00F51CBD" w:rsidRDefault="005B21CB" w:rsidP="00F51CBD">
            <w:pPr>
              <w:rPr>
                <w:rFonts w:cstheme="minorHAnsi"/>
                <w:b/>
                <w:u w:val="single"/>
              </w:rPr>
            </w:pPr>
            <w:r>
              <w:rPr>
                <w:rFonts w:cstheme="minorHAnsi"/>
              </w:rPr>
              <w:t xml:space="preserve">There is </w:t>
            </w:r>
            <w:r w:rsidR="00F51CBD">
              <w:rPr>
                <w:rFonts w:cstheme="minorHAnsi"/>
              </w:rPr>
              <w:t>Charitable</w:t>
            </w:r>
            <w:r>
              <w:rPr>
                <w:rFonts w:cstheme="minorHAnsi"/>
              </w:rPr>
              <w:t xml:space="preserve"> grant of up to £3k available to promote physical activity. The clerk agreed to look into this.</w:t>
            </w:r>
            <w:r w:rsidR="00F51CBD">
              <w:rPr>
                <w:rFonts w:cstheme="minorHAnsi"/>
              </w:rPr>
              <w:t xml:space="preserve"> </w:t>
            </w:r>
            <w:r w:rsidR="00F51CBD" w:rsidRPr="00BA2989">
              <w:rPr>
                <w:rFonts w:cstheme="minorHAnsi"/>
                <w:b/>
                <w:u w:val="single"/>
              </w:rPr>
              <w:t>ACTION: PARISH CLERK</w:t>
            </w:r>
          </w:p>
          <w:p w14:paraId="71099787" w14:textId="77777777" w:rsidR="005B21CB" w:rsidRDefault="005B21CB" w:rsidP="00235A1E">
            <w:pPr>
              <w:rPr>
                <w:rFonts w:cstheme="minorHAnsi"/>
              </w:rPr>
            </w:pPr>
          </w:p>
          <w:p w14:paraId="4D638752" w14:textId="5FDE876D" w:rsidR="00F51CBD" w:rsidRDefault="005B21CB" w:rsidP="00F51CBD">
            <w:pPr>
              <w:rPr>
                <w:rFonts w:cstheme="minorHAnsi"/>
                <w:b/>
                <w:u w:val="single"/>
              </w:rPr>
            </w:pPr>
            <w:r>
              <w:rPr>
                <w:rFonts w:cstheme="minorHAnsi"/>
              </w:rPr>
              <w:t>Cllr B</w:t>
            </w:r>
            <w:r w:rsidR="00F51CBD">
              <w:rPr>
                <w:rFonts w:cstheme="minorHAnsi"/>
              </w:rPr>
              <w:t>ar</w:t>
            </w:r>
            <w:r>
              <w:rPr>
                <w:rFonts w:cstheme="minorHAnsi"/>
              </w:rPr>
              <w:t xml:space="preserve">ker provided an </w:t>
            </w:r>
            <w:r w:rsidR="00D13FDC">
              <w:rPr>
                <w:rFonts w:cstheme="minorHAnsi"/>
              </w:rPr>
              <w:t>update</w:t>
            </w:r>
            <w:r>
              <w:rPr>
                <w:rFonts w:cstheme="minorHAnsi"/>
              </w:rPr>
              <w:t xml:space="preserve"> on social broadband reductions to bills. </w:t>
            </w:r>
            <w:r w:rsidRPr="005B21CB">
              <w:rPr>
                <w:rFonts w:cstheme="minorHAnsi"/>
              </w:rPr>
              <w:t xml:space="preserve">At a time when living costs are reaching record highs, several broadband providers are </w:t>
            </w:r>
            <w:r>
              <w:rPr>
                <w:rFonts w:cstheme="minorHAnsi"/>
              </w:rPr>
              <w:t xml:space="preserve">now </w:t>
            </w:r>
            <w:r w:rsidRPr="005B21CB">
              <w:rPr>
                <w:rFonts w:cstheme="minorHAnsi"/>
              </w:rPr>
              <w:t>offering special discounted deals to help people receiving benefits to stay connected.</w:t>
            </w:r>
            <w:r>
              <w:rPr>
                <w:rFonts w:cstheme="minorHAnsi"/>
              </w:rPr>
              <w:t xml:space="preserve"> Further </w:t>
            </w:r>
            <w:r w:rsidR="00B06C38">
              <w:rPr>
                <w:rFonts w:cstheme="minorHAnsi"/>
              </w:rPr>
              <w:t>information</w:t>
            </w:r>
            <w:r>
              <w:rPr>
                <w:rFonts w:cstheme="minorHAnsi"/>
              </w:rPr>
              <w:t xml:space="preserve"> can be found on the Essex County Council website.</w:t>
            </w:r>
            <w:r w:rsidR="00F51CBD">
              <w:rPr>
                <w:rFonts w:cstheme="minorHAnsi"/>
              </w:rPr>
              <w:t xml:space="preserve"> The clerk will display this information. </w:t>
            </w:r>
            <w:r w:rsidR="00F51CBD" w:rsidRPr="00BA2989">
              <w:rPr>
                <w:rFonts w:cstheme="minorHAnsi"/>
                <w:b/>
                <w:u w:val="single"/>
              </w:rPr>
              <w:t>ACTION: PARISH CLERK</w:t>
            </w:r>
          </w:p>
          <w:p w14:paraId="5C5316AB" w14:textId="7A997CE7" w:rsidR="00B06C38" w:rsidRDefault="00B06C38" w:rsidP="00235A1E">
            <w:pPr>
              <w:rPr>
                <w:rFonts w:cstheme="minorHAnsi"/>
              </w:rPr>
            </w:pPr>
          </w:p>
          <w:p w14:paraId="59A4E64C" w14:textId="6273D29F" w:rsidR="00F51CBD" w:rsidRDefault="00B06C38" w:rsidP="00235A1E">
            <w:pPr>
              <w:rPr>
                <w:rFonts w:cstheme="minorHAnsi"/>
              </w:rPr>
            </w:pPr>
            <w:r>
              <w:rPr>
                <w:rFonts w:cstheme="minorHAnsi"/>
              </w:rPr>
              <w:t xml:space="preserve">Cllr Jackaman raised the issue of blocked drains along Chelmsford Rd. As a result of these blocked drains and </w:t>
            </w:r>
            <w:r w:rsidR="00BA5CF8">
              <w:rPr>
                <w:rFonts w:cstheme="minorHAnsi"/>
              </w:rPr>
              <w:t>gullies</w:t>
            </w:r>
            <w:r>
              <w:rPr>
                <w:rFonts w:cstheme="minorHAnsi"/>
              </w:rPr>
              <w:t xml:space="preserve">, the recent torrential rain </w:t>
            </w:r>
            <w:r w:rsidR="00FE2ED4">
              <w:rPr>
                <w:rFonts w:cstheme="minorHAnsi"/>
              </w:rPr>
              <w:t xml:space="preserve">has flowed down Chelmsford Rd and diverted off the main road and into The Chase, causing flood damage to </w:t>
            </w:r>
            <w:r w:rsidR="00F51CBD">
              <w:rPr>
                <w:rFonts w:cstheme="minorHAnsi"/>
              </w:rPr>
              <w:t>garages</w:t>
            </w:r>
            <w:r w:rsidR="00FE2ED4">
              <w:rPr>
                <w:rFonts w:cstheme="minorHAnsi"/>
              </w:rPr>
              <w:t xml:space="preserve"> and outbuilding</w:t>
            </w:r>
            <w:r w:rsidR="00F51CBD">
              <w:rPr>
                <w:rFonts w:cstheme="minorHAnsi"/>
              </w:rPr>
              <w:t>s</w:t>
            </w:r>
            <w:r w:rsidR="00FE2ED4">
              <w:rPr>
                <w:rFonts w:cstheme="minorHAnsi"/>
              </w:rPr>
              <w:t xml:space="preserve">. </w:t>
            </w:r>
          </w:p>
          <w:p w14:paraId="6D59A180" w14:textId="689FA3C6" w:rsidR="00B06C38" w:rsidRDefault="00FE2ED4" w:rsidP="00235A1E">
            <w:pPr>
              <w:rPr>
                <w:rFonts w:cstheme="minorHAnsi"/>
              </w:rPr>
            </w:pPr>
            <w:r>
              <w:rPr>
                <w:rFonts w:cstheme="minorHAnsi"/>
              </w:rPr>
              <w:t xml:space="preserve">Again, the Parish Council requested that </w:t>
            </w:r>
            <w:r w:rsidR="00F51CBD">
              <w:rPr>
                <w:rFonts w:cstheme="minorHAnsi"/>
              </w:rPr>
              <w:t xml:space="preserve">as a matter of urgency, </w:t>
            </w:r>
            <w:r>
              <w:rPr>
                <w:rFonts w:cstheme="minorHAnsi"/>
              </w:rPr>
              <w:t xml:space="preserve">these drains and </w:t>
            </w:r>
            <w:r w:rsidR="00BA5CF8">
              <w:rPr>
                <w:rFonts w:cstheme="minorHAnsi"/>
              </w:rPr>
              <w:t>gullies</w:t>
            </w:r>
            <w:r>
              <w:rPr>
                <w:rFonts w:cstheme="minorHAnsi"/>
              </w:rPr>
              <w:t xml:space="preserve"> are to be cleared of debris so that the surface water can flow away in the correct </w:t>
            </w:r>
            <w:r w:rsidR="00F51CBD">
              <w:rPr>
                <w:rFonts w:cstheme="minorHAnsi"/>
              </w:rPr>
              <w:t>channels.</w:t>
            </w:r>
          </w:p>
          <w:p w14:paraId="235B39A4" w14:textId="77777777" w:rsidR="00F51CBD" w:rsidRDefault="00242521" w:rsidP="00F51CBD">
            <w:pPr>
              <w:rPr>
                <w:rFonts w:cstheme="minorHAnsi"/>
              </w:rPr>
            </w:pPr>
            <w:r>
              <w:rPr>
                <w:rFonts w:cstheme="minorHAnsi"/>
              </w:rPr>
              <w:t>Cllr B</w:t>
            </w:r>
            <w:r w:rsidR="00EA7EA2">
              <w:rPr>
                <w:rFonts w:cstheme="minorHAnsi"/>
              </w:rPr>
              <w:t>ar</w:t>
            </w:r>
            <w:r>
              <w:rPr>
                <w:rFonts w:cstheme="minorHAnsi"/>
              </w:rPr>
              <w:t>ker agreed to speak to the Highways department regarding this.</w:t>
            </w:r>
            <w:r w:rsidR="00F51CBD">
              <w:rPr>
                <w:rFonts w:cstheme="minorHAnsi"/>
              </w:rPr>
              <w:t xml:space="preserve"> </w:t>
            </w:r>
            <w:r w:rsidR="00F51CBD" w:rsidRPr="00417869">
              <w:rPr>
                <w:rFonts w:cstheme="minorHAnsi"/>
                <w:b/>
                <w:bCs/>
                <w:u w:val="single"/>
              </w:rPr>
              <w:t xml:space="preserve">ACTION: CLLR </w:t>
            </w:r>
            <w:r w:rsidR="00F51CBD">
              <w:rPr>
                <w:rFonts w:cstheme="minorHAnsi"/>
                <w:b/>
                <w:bCs/>
                <w:u w:val="single"/>
              </w:rPr>
              <w:t>BARKER</w:t>
            </w:r>
          </w:p>
          <w:p w14:paraId="28B5E2A6" w14:textId="7DBF13A7" w:rsidR="00242521" w:rsidRDefault="00242521" w:rsidP="00235A1E">
            <w:pPr>
              <w:rPr>
                <w:rFonts w:cstheme="minorHAnsi"/>
              </w:rPr>
            </w:pPr>
          </w:p>
          <w:p w14:paraId="581E2B38" w14:textId="0D1FA21A" w:rsidR="00EA7EA2" w:rsidRDefault="00EA7EA2" w:rsidP="00235A1E">
            <w:pPr>
              <w:rPr>
                <w:rFonts w:cstheme="minorHAnsi"/>
              </w:rPr>
            </w:pPr>
            <w:r>
              <w:rPr>
                <w:rFonts w:cstheme="minorHAnsi"/>
              </w:rPr>
              <w:t xml:space="preserve">Cllr Jackaman asked if Landvista could look at a way to </w:t>
            </w:r>
            <w:r w:rsidR="00F51CBD">
              <w:rPr>
                <w:rFonts w:cstheme="minorHAnsi"/>
              </w:rPr>
              <w:t>alleviate</w:t>
            </w:r>
            <w:r>
              <w:rPr>
                <w:rFonts w:cstheme="minorHAnsi"/>
              </w:rPr>
              <w:t xml:space="preserve"> the flooding in the bus stop on Chelmsford. During the recent downpours the bus stop has become unusable as the water flows from Chelmsford Rd into the bus stop. The clerk agreed to organise this.</w:t>
            </w:r>
            <w:r w:rsidR="00F51CBD">
              <w:rPr>
                <w:rFonts w:cstheme="minorHAnsi"/>
              </w:rPr>
              <w:t xml:space="preserve"> </w:t>
            </w:r>
            <w:r w:rsidR="00F51CBD" w:rsidRPr="00BA2989">
              <w:rPr>
                <w:rFonts w:cstheme="minorHAnsi"/>
                <w:b/>
                <w:u w:val="single"/>
              </w:rPr>
              <w:t>ACTION: PARISH CLERK</w:t>
            </w:r>
          </w:p>
          <w:p w14:paraId="6A92D57B" w14:textId="1E14BE48" w:rsidR="00242521" w:rsidRDefault="00242521" w:rsidP="00235A1E">
            <w:pPr>
              <w:rPr>
                <w:rFonts w:cstheme="minorHAnsi"/>
              </w:rPr>
            </w:pPr>
          </w:p>
          <w:p w14:paraId="1D099455" w14:textId="09BD31EB" w:rsidR="005B21CB" w:rsidRDefault="00242521" w:rsidP="00242521">
            <w:pPr>
              <w:rPr>
                <w:rFonts w:cstheme="minorHAnsi"/>
              </w:rPr>
            </w:pPr>
            <w:r>
              <w:rPr>
                <w:rFonts w:cstheme="minorHAnsi"/>
              </w:rPr>
              <w:t xml:space="preserve">Cllr Barker summarised the recent Essex County Council boundary review of the County in preparation for the 2029 elections. As a result of this review the </w:t>
            </w:r>
            <w:r w:rsidR="00E90282">
              <w:rPr>
                <w:rFonts w:cstheme="minorHAnsi"/>
              </w:rPr>
              <w:t>number of Uttlesford District Councillors will increase to five.</w:t>
            </w:r>
          </w:p>
          <w:p w14:paraId="3A30C137" w14:textId="7B712156" w:rsidR="00E90282" w:rsidRDefault="00E90282" w:rsidP="00242521">
            <w:pPr>
              <w:rPr>
                <w:rFonts w:cstheme="minorHAnsi"/>
              </w:rPr>
            </w:pPr>
          </w:p>
          <w:p w14:paraId="3E18CF96" w14:textId="6E12FD01" w:rsidR="00E90282" w:rsidRDefault="00E90282" w:rsidP="00242521">
            <w:pPr>
              <w:rPr>
                <w:rFonts w:cstheme="minorHAnsi"/>
              </w:rPr>
            </w:pPr>
            <w:r>
              <w:rPr>
                <w:rFonts w:cstheme="minorHAnsi"/>
              </w:rPr>
              <w:lastRenderedPageBreak/>
              <w:t xml:space="preserve">Cllr Barker will continue to request an update on the enforcement inspection at Haydens Barn. The Parish Council expressed their concerns regarding the new wall and its close </w:t>
            </w:r>
            <w:r w:rsidR="00F51CBD">
              <w:rPr>
                <w:rFonts w:cstheme="minorHAnsi"/>
              </w:rPr>
              <w:t>proximity</w:t>
            </w:r>
            <w:r>
              <w:rPr>
                <w:rFonts w:cstheme="minorHAnsi"/>
              </w:rPr>
              <w:t xml:space="preserve"> to the main road</w:t>
            </w:r>
            <w:r w:rsidR="00D13FDC">
              <w:rPr>
                <w:rFonts w:cstheme="minorHAnsi"/>
              </w:rPr>
              <w:t xml:space="preserve"> and the missing direction sign to North End</w:t>
            </w:r>
            <w:r>
              <w:rPr>
                <w:rFonts w:cstheme="minorHAnsi"/>
              </w:rPr>
              <w:t>.</w:t>
            </w:r>
            <w:r w:rsidR="00F51CBD">
              <w:rPr>
                <w:rFonts w:cstheme="minorHAnsi"/>
              </w:rPr>
              <w:t xml:space="preserve"> </w:t>
            </w:r>
            <w:r w:rsidR="00F51CBD" w:rsidRPr="00BA2989">
              <w:rPr>
                <w:rFonts w:cstheme="minorHAnsi"/>
                <w:b/>
                <w:u w:val="single"/>
              </w:rPr>
              <w:t xml:space="preserve">ACTION: </w:t>
            </w:r>
            <w:r w:rsidR="00F51CBD">
              <w:rPr>
                <w:rFonts w:cstheme="minorHAnsi"/>
                <w:b/>
                <w:u w:val="single"/>
              </w:rPr>
              <w:t>CLLR BARKER</w:t>
            </w:r>
          </w:p>
          <w:p w14:paraId="5BBBFB2A" w14:textId="559F6B79" w:rsidR="00E90282" w:rsidRDefault="00E90282" w:rsidP="00242521">
            <w:pPr>
              <w:rPr>
                <w:rFonts w:cstheme="minorHAnsi"/>
              </w:rPr>
            </w:pPr>
          </w:p>
          <w:p w14:paraId="5FEAEC67" w14:textId="1A379CA7" w:rsidR="00E90282" w:rsidRDefault="00E90282" w:rsidP="00242521">
            <w:pPr>
              <w:rPr>
                <w:rFonts w:cstheme="minorHAnsi"/>
              </w:rPr>
            </w:pPr>
            <w:r>
              <w:rPr>
                <w:rFonts w:cstheme="minorHAnsi"/>
              </w:rPr>
              <w:t>Cllr Jones confirmed that Cllr Colin Day has resigned from his position. At this stage there is uncertainty as to whether a</w:t>
            </w:r>
            <w:r w:rsidR="00F51CBD">
              <w:rPr>
                <w:rFonts w:cstheme="minorHAnsi"/>
              </w:rPr>
              <w:t xml:space="preserve"> </w:t>
            </w:r>
            <w:r>
              <w:rPr>
                <w:rFonts w:cstheme="minorHAnsi"/>
              </w:rPr>
              <w:t>by election will take place.</w:t>
            </w:r>
          </w:p>
          <w:p w14:paraId="1DCE479B" w14:textId="0D9DBB69" w:rsidR="00E90282" w:rsidRDefault="00E90282" w:rsidP="00242521">
            <w:pPr>
              <w:rPr>
                <w:rFonts w:cstheme="minorHAnsi"/>
              </w:rPr>
            </w:pPr>
          </w:p>
          <w:p w14:paraId="01BBA213" w14:textId="62817188" w:rsidR="00E90282" w:rsidRDefault="00E90282" w:rsidP="00242521">
            <w:pPr>
              <w:rPr>
                <w:rFonts w:cstheme="minorHAnsi"/>
              </w:rPr>
            </w:pPr>
            <w:r>
              <w:rPr>
                <w:rFonts w:cstheme="minorHAnsi"/>
              </w:rPr>
              <w:t>Cllr Jones summarised changes to Planning Enforcement system and confirmed that a number of recruits will be made to this department.</w:t>
            </w:r>
          </w:p>
          <w:p w14:paraId="1838151F" w14:textId="3684BB13" w:rsidR="00242521" w:rsidRPr="005B21CB" w:rsidRDefault="00242521" w:rsidP="00242521">
            <w:pPr>
              <w:rPr>
                <w:rFonts w:cstheme="minorHAnsi"/>
              </w:rPr>
            </w:pPr>
          </w:p>
        </w:tc>
      </w:tr>
      <w:tr w:rsidR="00204193" w:rsidRPr="00784380" w14:paraId="18142ABF" w14:textId="77777777" w:rsidTr="00AF3FC6">
        <w:tc>
          <w:tcPr>
            <w:tcW w:w="721" w:type="dxa"/>
          </w:tcPr>
          <w:p w14:paraId="1EEC6A7F" w14:textId="6085CA9C" w:rsidR="00204193" w:rsidRPr="00784380" w:rsidRDefault="00235A1E" w:rsidP="00F32ABC">
            <w:pPr>
              <w:rPr>
                <w:rFonts w:cstheme="minorHAnsi"/>
              </w:rPr>
            </w:pPr>
            <w:r>
              <w:rPr>
                <w:rFonts w:cstheme="minorHAnsi"/>
              </w:rPr>
              <w:lastRenderedPageBreak/>
              <w:t>5</w:t>
            </w:r>
            <w:r w:rsidR="00D92F61">
              <w:rPr>
                <w:rFonts w:cstheme="minorHAnsi"/>
              </w:rPr>
              <w:t>.00</w:t>
            </w:r>
          </w:p>
        </w:tc>
        <w:tc>
          <w:tcPr>
            <w:tcW w:w="10160" w:type="dxa"/>
          </w:tcPr>
          <w:p w14:paraId="1AFE44DB" w14:textId="1650EB1D" w:rsidR="00204193" w:rsidRDefault="00235A1E" w:rsidP="003F4A8F">
            <w:pPr>
              <w:rPr>
                <w:rFonts w:cstheme="minorHAnsi"/>
                <w:b/>
                <w:u w:val="single"/>
              </w:rPr>
            </w:pPr>
            <w:r w:rsidRPr="00235A1E">
              <w:rPr>
                <w:rFonts w:cstheme="minorHAnsi"/>
                <w:b/>
                <w:u w:val="single"/>
              </w:rPr>
              <w:t>High Easter Road – Update on Drainage</w:t>
            </w:r>
          </w:p>
          <w:p w14:paraId="5EE26771" w14:textId="77777777" w:rsidR="00474D2E" w:rsidRDefault="00474D2E" w:rsidP="003F4A8F">
            <w:pPr>
              <w:rPr>
                <w:rFonts w:cstheme="minorHAnsi"/>
                <w:bCs/>
              </w:rPr>
            </w:pPr>
          </w:p>
          <w:p w14:paraId="24CCFF8F" w14:textId="77777777" w:rsidR="001C1CA6" w:rsidRDefault="001C3208" w:rsidP="00474D2E">
            <w:pPr>
              <w:rPr>
                <w:rFonts w:cstheme="minorHAnsi"/>
                <w:bCs/>
              </w:rPr>
            </w:pPr>
            <w:r>
              <w:rPr>
                <w:rFonts w:cstheme="minorHAnsi"/>
                <w:bCs/>
              </w:rPr>
              <w:t xml:space="preserve">Cllr </w:t>
            </w:r>
            <w:r w:rsidR="001C1CA6">
              <w:rPr>
                <w:rFonts w:cstheme="minorHAnsi"/>
                <w:bCs/>
              </w:rPr>
              <w:t xml:space="preserve">Barker </w:t>
            </w:r>
            <w:r w:rsidR="007D1110">
              <w:rPr>
                <w:rFonts w:cstheme="minorHAnsi"/>
                <w:bCs/>
              </w:rPr>
              <w:t xml:space="preserve">reported </w:t>
            </w:r>
            <w:r w:rsidR="001C1CA6">
              <w:rPr>
                <w:rFonts w:cstheme="minorHAnsi"/>
                <w:bCs/>
              </w:rPr>
              <w:t>an update following a meeting on Wednesday 19 October with Cllr Jaggard and the Highways department.</w:t>
            </w:r>
          </w:p>
          <w:p w14:paraId="758FE3D2" w14:textId="3C1DA646" w:rsidR="001C1CA6" w:rsidRDefault="001C1CA6" w:rsidP="00474D2E">
            <w:pPr>
              <w:rPr>
                <w:rFonts w:cstheme="minorHAnsi"/>
                <w:bCs/>
              </w:rPr>
            </w:pPr>
            <w:r>
              <w:rPr>
                <w:rFonts w:cstheme="minorHAnsi"/>
                <w:bCs/>
              </w:rPr>
              <w:t xml:space="preserve">In conclusion, Highways will clear the drain out at Albans and then reassess the issue to see if this </w:t>
            </w:r>
            <w:r w:rsidR="00F51CBD">
              <w:rPr>
                <w:rFonts w:cstheme="minorHAnsi"/>
                <w:bCs/>
              </w:rPr>
              <w:t>alleviates</w:t>
            </w:r>
            <w:r>
              <w:rPr>
                <w:rFonts w:cstheme="minorHAnsi"/>
                <w:bCs/>
              </w:rPr>
              <w:t xml:space="preserve"> the flooding.</w:t>
            </w:r>
          </w:p>
          <w:p w14:paraId="67E7BFA1" w14:textId="3BBA71FA" w:rsidR="001C1CA6" w:rsidRDefault="001C1CA6" w:rsidP="00474D2E">
            <w:pPr>
              <w:rPr>
                <w:rFonts w:cstheme="minorHAnsi"/>
                <w:bCs/>
              </w:rPr>
            </w:pPr>
            <w:r>
              <w:rPr>
                <w:rFonts w:cstheme="minorHAnsi"/>
                <w:bCs/>
              </w:rPr>
              <w:t xml:space="preserve">Cllr Hills suggested a change in the road camber, which would allow the low areas to be raised and hence reduce the </w:t>
            </w:r>
            <w:r w:rsidR="00EA7EA2">
              <w:rPr>
                <w:rFonts w:cstheme="minorHAnsi"/>
                <w:bCs/>
              </w:rPr>
              <w:t>flooding.</w:t>
            </w:r>
          </w:p>
          <w:p w14:paraId="6EBE5D74" w14:textId="015549E9" w:rsidR="00303D7C" w:rsidRPr="00D92F61" w:rsidRDefault="00303D7C" w:rsidP="00F51CBD">
            <w:pPr>
              <w:rPr>
                <w:rFonts w:cstheme="minorHAnsi"/>
                <w:bCs/>
              </w:rPr>
            </w:pPr>
          </w:p>
        </w:tc>
      </w:tr>
      <w:tr w:rsidR="00B42650" w:rsidRPr="00784380" w14:paraId="2D442990" w14:textId="77777777" w:rsidTr="00AF3FC6">
        <w:tc>
          <w:tcPr>
            <w:tcW w:w="721" w:type="dxa"/>
          </w:tcPr>
          <w:p w14:paraId="7A81D28F" w14:textId="151BE5F6" w:rsidR="00B42650" w:rsidRPr="00784380" w:rsidRDefault="00235A1E" w:rsidP="00F32ABC">
            <w:pPr>
              <w:rPr>
                <w:rFonts w:cstheme="minorHAnsi"/>
              </w:rPr>
            </w:pPr>
            <w:r>
              <w:rPr>
                <w:rFonts w:cstheme="minorHAnsi"/>
              </w:rPr>
              <w:t>6.00</w:t>
            </w:r>
          </w:p>
        </w:tc>
        <w:tc>
          <w:tcPr>
            <w:tcW w:w="10160" w:type="dxa"/>
          </w:tcPr>
          <w:p w14:paraId="1ED66AF6" w14:textId="77777777" w:rsidR="00733350" w:rsidRDefault="00235A1E" w:rsidP="0021044C">
            <w:pPr>
              <w:rPr>
                <w:rFonts w:cstheme="minorHAnsi"/>
                <w:b/>
                <w:bCs/>
                <w:u w:val="single"/>
              </w:rPr>
            </w:pPr>
            <w:r w:rsidRPr="00235A1E">
              <w:rPr>
                <w:rFonts w:cstheme="minorHAnsi"/>
                <w:b/>
                <w:bCs/>
                <w:u w:val="single"/>
              </w:rPr>
              <w:t>Flooding &amp; Drainage – Chelmsford Rd</w:t>
            </w:r>
          </w:p>
          <w:p w14:paraId="3BB57338" w14:textId="77777777" w:rsidR="00235A1E" w:rsidRDefault="00235A1E" w:rsidP="0021044C">
            <w:pPr>
              <w:rPr>
                <w:rFonts w:cstheme="minorHAnsi"/>
                <w:b/>
                <w:bCs/>
                <w:u w:val="single"/>
              </w:rPr>
            </w:pPr>
          </w:p>
          <w:p w14:paraId="57295E14" w14:textId="77777777" w:rsidR="00EA7EA2" w:rsidRDefault="00EA7EA2" w:rsidP="0021044C">
            <w:pPr>
              <w:rPr>
                <w:rFonts w:cstheme="minorHAnsi"/>
              </w:rPr>
            </w:pPr>
            <w:r w:rsidRPr="00F51CBD">
              <w:rPr>
                <w:rFonts w:cstheme="minorHAnsi"/>
              </w:rPr>
              <w:t>Addressed under item 4.</w:t>
            </w:r>
          </w:p>
          <w:p w14:paraId="034FF3AF" w14:textId="58809036" w:rsidR="00F51CBD" w:rsidRPr="00F51CBD" w:rsidRDefault="00F51CBD" w:rsidP="0021044C">
            <w:pPr>
              <w:rPr>
                <w:rFonts w:cstheme="minorHAnsi"/>
              </w:rPr>
            </w:pPr>
          </w:p>
        </w:tc>
      </w:tr>
      <w:tr w:rsidR="00852AC0" w:rsidRPr="00784380" w14:paraId="7AB927CE" w14:textId="77777777" w:rsidTr="00AF3FC6">
        <w:tc>
          <w:tcPr>
            <w:tcW w:w="721" w:type="dxa"/>
          </w:tcPr>
          <w:p w14:paraId="053519BC" w14:textId="70DED1FE" w:rsidR="00852AC0" w:rsidRDefault="00235A1E" w:rsidP="00F32ABC">
            <w:pPr>
              <w:rPr>
                <w:rFonts w:cstheme="minorHAnsi"/>
              </w:rPr>
            </w:pPr>
            <w:r>
              <w:rPr>
                <w:rFonts w:cstheme="minorHAnsi"/>
              </w:rPr>
              <w:t>7</w:t>
            </w:r>
            <w:r w:rsidR="00852AC0">
              <w:rPr>
                <w:rFonts w:cstheme="minorHAnsi"/>
              </w:rPr>
              <w:t>.00</w:t>
            </w:r>
          </w:p>
        </w:tc>
        <w:tc>
          <w:tcPr>
            <w:tcW w:w="10160" w:type="dxa"/>
          </w:tcPr>
          <w:p w14:paraId="63A87425" w14:textId="77777777" w:rsidR="00852AC0" w:rsidRPr="00F24CDF" w:rsidRDefault="00852AC0" w:rsidP="004D76A4">
            <w:pPr>
              <w:rPr>
                <w:rFonts w:cstheme="minorHAnsi"/>
                <w:b/>
                <w:u w:val="single"/>
              </w:rPr>
            </w:pPr>
            <w:r w:rsidRPr="00F24CDF">
              <w:rPr>
                <w:rFonts w:cstheme="minorHAnsi"/>
                <w:b/>
                <w:u w:val="single"/>
              </w:rPr>
              <w:t>Road Safety</w:t>
            </w:r>
          </w:p>
          <w:p w14:paraId="507CAD65" w14:textId="77777777" w:rsidR="00852AC0" w:rsidRDefault="00852AC0" w:rsidP="004D76A4">
            <w:pPr>
              <w:rPr>
                <w:rFonts w:cstheme="minorHAnsi"/>
              </w:rPr>
            </w:pPr>
          </w:p>
          <w:p w14:paraId="699CEFDB" w14:textId="507A0830" w:rsidR="00303FC4" w:rsidRPr="006E6BFD" w:rsidRDefault="00A77376" w:rsidP="00D44068">
            <w:pPr>
              <w:rPr>
                <w:rFonts w:cstheme="minorHAnsi"/>
                <w:bCs/>
              </w:rPr>
            </w:pPr>
            <w:r w:rsidRPr="006E6BFD">
              <w:rPr>
                <w:rFonts w:cstheme="minorHAnsi"/>
                <w:bCs/>
              </w:rPr>
              <w:t>Cllr Jackaman reported a recent vehicle near miss incident on the Barnston bends.</w:t>
            </w:r>
          </w:p>
          <w:p w14:paraId="74990A80" w14:textId="2E34D460" w:rsidR="00A77376" w:rsidRPr="006E6BFD" w:rsidRDefault="00A77376" w:rsidP="00D44068">
            <w:pPr>
              <w:rPr>
                <w:rFonts w:cstheme="minorHAnsi"/>
                <w:bCs/>
              </w:rPr>
            </w:pPr>
          </w:p>
          <w:p w14:paraId="3BC434BA" w14:textId="6AE21A5C" w:rsidR="00A77376" w:rsidRDefault="00A77376" w:rsidP="00D44068">
            <w:pPr>
              <w:rPr>
                <w:rFonts w:cstheme="minorHAnsi"/>
                <w:bCs/>
              </w:rPr>
            </w:pPr>
            <w:r w:rsidRPr="006E6BFD">
              <w:rPr>
                <w:rFonts w:cstheme="minorHAnsi"/>
                <w:bCs/>
              </w:rPr>
              <w:t xml:space="preserve">Cllr Hills confirmed that a recent motorcycle </w:t>
            </w:r>
            <w:r w:rsidR="006E6BFD">
              <w:rPr>
                <w:rFonts w:cstheme="minorHAnsi"/>
                <w:bCs/>
              </w:rPr>
              <w:t>inc</w:t>
            </w:r>
            <w:r w:rsidRPr="006E6BFD">
              <w:rPr>
                <w:rFonts w:cstheme="minorHAnsi"/>
                <w:bCs/>
              </w:rPr>
              <w:t>ident ha</w:t>
            </w:r>
            <w:r w:rsidR="006E6BFD">
              <w:rPr>
                <w:rFonts w:cstheme="minorHAnsi"/>
                <w:bCs/>
              </w:rPr>
              <w:t>d</w:t>
            </w:r>
            <w:r w:rsidRPr="006E6BFD">
              <w:rPr>
                <w:rFonts w:cstheme="minorHAnsi"/>
                <w:bCs/>
              </w:rPr>
              <w:t xml:space="preserve"> occurred on the Branston bends. The police attend</w:t>
            </w:r>
            <w:r w:rsidR="006E6BFD">
              <w:rPr>
                <w:rFonts w:cstheme="minorHAnsi"/>
                <w:bCs/>
              </w:rPr>
              <w:t xml:space="preserve">ed </w:t>
            </w:r>
            <w:r w:rsidRPr="006E6BFD">
              <w:rPr>
                <w:rFonts w:cstheme="minorHAnsi"/>
                <w:bCs/>
              </w:rPr>
              <w:t xml:space="preserve">the scene, </w:t>
            </w:r>
            <w:r w:rsidR="006E6BFD">
              <w:rPr>
                <w:rFonts w:cstheme="minorHAnsi"/>
                <w:bCs/>
              </w:rPr>
              <w:t xml:space="preserve">later </w:t>
            </w:r>
            <w:r w:rsidRPr="006E6BFD">
              <w:rPr>
                <w:rFonts w:cstheme="minorHAnsi"/>
                <w:bCs/>
              </w:rPr>
              <w:t>followed by an ambulance.</w:t>
            </w:r>
          </w:p>
          <w:p w14:paraId="7F1A33AE" w14:textId="49497BC4" w:rsidR="006E6BFD" w:rsidRDefault="006E6BFD" w:rsidP="00D44068">
            <w:pPr>
              <w:rPr>
                <w:rFonts w:cstheme="minorHAnsi"/>
                <w:bCs/>
              </w:rPr>
            </w:pPr>
          </w:p>
          <w:p w14:paraId="231DDCF4" w14:textId="206D9858" w:rsidR="006E6BFD" w:rsidRDefault="006E6BFD" w:rsidP="00D44068">
            <w:pPr>
              <w:rPr>
                <w:rFonts w:cstheme="minorHAnsi"/>
                <w:bCs/>
              </w:rPr>
            </w:pPr>
            <w:r>
              <w:rPr>
                <w:rFonts w:cstheme="minorHAnsi"/>
                <w:bCs/>
              </w:rPr>
              <w:t>Cllr Burlend reported</w:t>
            </w:r>
            <w:r w:rsidR="00827967">
              <w:rPr>
                <w:rFonts w:cstheme="minorHAnsi"/>
                <w:bCs/>
              </w:rPr>
              <w:t xml:space="preserve"> details of</w:t>
            </w:r>
            <w:r>
              <w:rPr>
                <w:rFonts w:cstheme="minorHAnsi"/>
                <w:bCs/>
              </w:rPr>
              <w:t xml:space="preserve"> an email </w:t>
            </w:r>
            <w:r w:rsidR="00827967">
              <w:rPr>
                <w:rFonts w:cstheme="minorHAnsi"/>
                <w:bCs/>
              </w:rPr>
              <w:t xml:space="preserve">that </w:t>
            </w:r>
            <w:r>
              <w:rPr>
                <w:rFonts w:cstheme="minorHAnsi"/>
                <w:bCs/>
              </w:rPr>
              <w:t>had been received from a resident detailing th</w:t>
            </w:r>
            <w:r w:rsidR="00F51CBD">
              <w:rPr>
                <w:rFonts w:cstheme="minorHAnsi"/>
                <w:bCs/>
              </w:rPr>
              <w:t>is</w:t>
            </w:r>
            <w:r>
              <w:rPr>
                <w:rFonts w:cstheme="minorHAnsi"/>
                <w:bCs/>
              </w:rPr>
              <w:t xml:space="preserve"> motorcycle incident. The Parish Council discussed this email and Cllr Hills confirmed that the </w:t>
            </w:r>
            <w:r w:rsidR="00827967">
              <w:rPr>
                <w:rFonts w:cstheme="minorHAnsi"/>
                <w:bCs/>
              </w:rPr>
              <w:t xml:space="preserve">existing </w:t>
            </w:r>
            <w:r>
              <w:rPr>
                <w:rFonts w:cstheme="minorHAnsi"/>
                <w:bCs/>
              </w:rPr>
              <w:t xml:space="preserve">manure heap location has </w:t>
            </w:r>
            <w:r w:rsidR="00827967">
              <w:rPr>
                <w:rFonts w:cstheme="minorHAnsi"/>
                <w:bCs/>
              </w:rPr>
              <w:t xml:space="preserve">a </w:t>
            </w:r>
            <w:r>
              <w:rPr>
                <w:rFonts w:cstheme="minorHAnsi"/>
                <w:bCs/>
              </w:rPr>
              <w:t xml:space="preserve">licenced permission </w:t>
            </w:r>
            <w:r w:rsidR="00827967">
              <w:rPr>
                <w:rFonts w:cstheme="minorHAnsi"/>
                <w:bCs/>
              </w:rPr>
              <w:t xml:space="preserve">from the RPA </w:t>
            </w:r>
            <w:r>
              <w:rPr>
                <w:rFonts w:cstheme="minorHAnsi"/>
                <w:bCs/>
              </w:rPr>
              <w:t>for its current location</w:t>
            </w:r>
            <w:r w:rsidR="00827967">
              <w:rPr>
                <w:rFonts w:cstheme="minorHAnsi"/>
                <w:bCs/>
              </w:rPr>
              <w:t>. N</w:t>
            </w:r>
            <w:r>
              <w:rPr>
                <w:rFonts w:cstheme="minorHAnsi"/>
                <w:bCs/>
              </w:rPr>
              <w:t>o further action will be taken</w:t>
            </w:r>
            <w:r w:rsidR="00827967">
              <w:rPr>
                <w:rFonts w:cstheme="minorHAnsi"/>
                <w:bCs/>
              </w:rPr>
              <w:t xml:space="preserve"> on this matter</w:t>
            </w:r>
            <w:r>
              <w:rPr>
                <w:rFonts w:cstheme="minorHAnsi"/>
                <w:bCs/>
              </w:rPr>
              <w:t>.</w:t>
            </w:r>
          </w:p>
          <w:p w14:paraId="490DB4DB" w14:textId="1D50E092" w:rsidR="00827967" w:rsidRDefault="00827967" w:rsidP="00D44068">
            <w:pPr>
              <w:rPr>
                <w:rFonts w:cstheme="minorHAnsi"/>
                <w:bCs/>
              </w:rPr>
            </w:pPr>
          </w:p>
          <w:p w14:paraId="42C3FD22" w14:textId="76104A4D" w:rsidR="008F6115" w:rsidRDefault="008F6115" w:rsidP="00D44068">
            <w:pPr>
              <w:rPr>
                <w:rFonts w:cstheme="minorHAnsi"/>
                <w:bCs/>
              </w:rPr>
            </w:pPr>
            <w:r>
              <w:rPr>
                <w:rFonts w:cstheme="minorHAnsi"/>
                <w:bCs/>
              </w:rPr>
              <w:t xml:space="preserve">Cllr Clyne reported that mud had been distributed onto the road </w:t>
            </w:r>
            <w:r w:rsidR="00B03769">
              <w:rPr>
                <w:rFonts w:cstheme="minorHAnsi"/>
                <w:bCs/>
              </w:rPr>
              <w:t>along</w:t>
            </w:r>
            <w:r>
              <w:rPr>
                <w:rFonts w:cstheme="minorHAnsi"/>
                <w:bCs/>
              </w:rPr>
              <w:t xml:space="preserve"> Buttles Hill and High Easter Rd. It was commented that at this time of year and </w:t>
            </w:r>
            <w:r w:rsidR="00B03769">
              <w:rPr>
                <w:rFonts w:cstheme="minorHAnsi"/>
                <w:bCs/>
              </w:rPr>
              <w:t xml:space="preserve">with </w:t>
            </w:r>
            <w:r>
              <w:rPr>
                <w:rFonts w:cstheme="minorHAnsi"/>
                <w:bCs/>
              </w:rPr>
              <w:t xml:space="preserve">the recent wet weather the </w:t>
            </w:r>
            <w:r w:rsidR="00B03769">
              <w:rPr>
                <w:rFonts w:cstheme="minorHAnsi"/>
                <w:bCs/>
              </w:rPr>
              <w:t>a</w:t>
            </w:r>
            <w:r>
              <w:rPr>
                <w:rFonts w:cstheme="minorHAnsi"/>
                <w:bCs/>
              </w:rPr>
              <w:t xml:space="preserve">gricultural sprayers </w:t>
            </w:r>
            <w:r w:rsidR="00B03769">
              <w:rPr>
                <w:rFonts w:cstheme="minorHAnsi"/>
                <w:bCs/>
              </w:rPr>
              <w:t>contribute</w:t>
            </w:r>
            <w:r>
              <w:rPr>
                <w:rFonts w:cstheme="minorHAnsi"/>
                <w:bCs/>
              </w:rPr>
              <w:t xml:space="preserve"> to this. The Parish Council would urge </w:t>
            </w:r>
            <w:r w:rsidR="003000B2">
              <w:rPr>
                <w:rFonts w:cstheme="minorHAnsi"/>
                <w:bCs/>
              </w:rPr>
              <w:t>vehicle</w:t>
            </w:r>
            <w:r>
              <w:rPr>
                <w:rFonts w:cstheme="minorHAnsi"/>
                <w:bCs/>
              </w:rPr>
              <w:t xml:space="preserve"> drivers to drive more cautiously</w:t>
            </w:r>
            <w:r w:rsidR="003000B2">
              <w:rPr>
                <w:rFonts w:cstheme="minorHAnsi"/>
                <w:bCs/>
              </w:rPr>
              <w:t>.</w:t>
            </w:r>
          </w:p>
          <w:p w14:paraId="69FF716B" w14:textId="77777777" w:rsidR="00B03769" w:rsidRDefault="00B03769" w:rsidP="00D44068">
            <w:pPr>
              <w:rPr>
                <w:rFonts w:cstheme="minorHAnsi"/>
                <w:bCs/>
              </w:rPr>
            </w:pPr>
          </w:p>
          <w:p w14:paraId="283F295A" w14:textId="0FC596DB" w:rsidR="006E6BFD" w:rsidRPr="006E6BFD" w:rsidRDefault="006E6BFD" w:rsidP="00D44068">
            <w:pPr>
              <w:rPr>
                <w:rFonts w:cstheme="minorHAnsi"/>
                <w:bCs/>
              </w:rPr>
            </w:pPr>
            <w:r>
              <w:rPr>
                <w:rFonts w:cstheme="minorHAnsi"/>
                <w:bCs/>
              </w:rPr>
              <w:t xml:space="preserve">A further discussion ensued regarding the threatening tone of the resident’s email </w:t>
            </w:r>
            <w:r w:rsidR="00827967">
              <w:rPr>
                <w:rFonts w:cstheme="minorHAnsi"/>
                <w:bCs/>
              </w:rPr>
              <w:t xml:space="preserve">and </w:t>
            </w:r>
            <w:r>
              <w:rPr>
                <w:rFonts w:cstheme="minorHAnsi"/>
                <w:bCs/>
              </w:rPr>
              <w:t>Cllr Jones suggested that this should be reported to the Monitoring Officer at the EALC. The clerk agreed to report this</w:t>
            </w:r>
            <w:r w:rsidR="00827967">
              <w:rPr>
                <w:rFonts w:cstheme="minorHAnsi"/>
                <w:bCs/>
              </w:rPr>
              <w:t>.</w:t>
            </w:r>
            <w:r w:rsidR="00F51CBD">
              <w:rPr>
                <w:rFonts w:cstheme="minorHAnsi"/>
                <w:bCs/>
              </w:rPr>
              <w:t xml:space="preserve"> </w:t>
            </w:r>
            <w:r w:rsidR="00F51CBD" w:rsidRPr="00BA2989">
              <w:rPr>
                <w:rFonts w:cstheme="minorHAnsi"/>
                <w:b/>
                <w:u w:val="single"/>
              </w:rPr>
              <w:t>ACTION: PARISH CLERK</w:t>
            </w:r>
          </w:p>
          <w:p w14:paraId="6128F12D" w14:textId="6ADA3B79" w:rsidR="003B39D3" w:rsidRPr="00784380" w:rsidRDefault="003B39D3" w:rsidP="00235A1E">
            <w:pPr>
              <w:rPr>
                <w:rFonts w:cstheme="minorHAnsi"/>
                <w:b/>
                <w:u w:val="single"/>
              </w:rPr>
            </w:pPr>
          </w:p>
        </w:tc>
      </w:tr>
      <w:tr w:rsidR="00AF3FC6" w:rsidRPr="00784380" w14:paraId="514122E9" w14:textId="77777777" w:rsidTr="00AF3FC6">
        <w:tc>
          <w:tcPr>
            <w:tcW w:w="721" w:type="dxa"/>
          </w:tcPr>
          <w:p w14:paraId="3A7E5553" w14:textId="459F0B16" w:rsidR="00AF3FC6" w:rsidRDefault="00235A1E" w:rsidP="00F32ABC">
            <w:pPr>
              <w:rPr>
                <w:rFonts w:cstheme="minorHAnsi"/>
              </w:rPr>
            </w:pPr>
            <w:r>
              <w:rPr>
                <w:rFonts w:cstheme="minorHAnsi"/>
              </w:rPr>
              <w:t>8</w:t>
            </w:r>
            <w:r w:rsidR="00AF3FC6">
              <w:rPr>
                <w:rFonts w:cstheme="minorHAnsi"/>
              </w:rPr>
              <w:t>.00</w:t>
            </w:r>
          </w:p>
        </w:tc>
        <w:tc>
          <w:tcPr>
            <w:tcW w:w="10160" w:type="dxa"/>
          </w:tcPr>
          <w:p w14:paraId="6FE32BBD" w14:textId="77777777" w:rsidR="00AF3FC6" w:rsidRDefault="00AF3FC6" w:rsidP="00F32ABC">
            <w:pPr>
              <w:rPr>
                <w:rFonts w:cstheme="minorHAnsi"/>
              </w:rPr>
            </w:pPr>
            <w:r>
              <w:rPr>
                <w:rFonts w:cstheme="minorHAnsi"/>
                <w:b/>
                <w:u w:val="single"/>
              </w:rPr>
              <w:t>Minutes of Previous Meeting</w:t>
            </w:r>
          </w:p>
          <w:p w14:paraId="7911DA7B" w14:textId="77777777" w:rsidR="00AF3FC6" w:rsidRDefault="00AF3FC6" w:rsidP="00F32ABC">
            <w:pPr>
              <w:rPr>
                <w:rFonts w:cstheme="minorHAnsi"/>
              </w:rPr>
            </w:pPr>
          </w:p>
          <w:p w14:paraId="3CF7A562" w14:textId="0DA6028C" w:rsidR="00AF3FC6" w:rsidRDefault="00AF3FC6" w:rsidP="00F32ABC">
            <w:pPr>
              <w:rPr>
                <w:rFonts w:cstheme="minorHAnsi"/>
              </w:rPr>
            </w:pPr>
            <w:r>
              <w:rPr>
                <w:rFonts w:cstheme="minorHAnsi"/>
              </w:rPr>
              <w:t>M</w:t>
            </w:r>
            <w:r w:rsidRPr="00784380">
              <w:rPr>
                <w:rFonts w:cstheme="minorHAnsi"/>
              </w:rPr>
              <w:t>inutes of the previous meeting (</w:t>
            </w:r>
            <w:r w:rsidR="00BA40F8">
              <w:rPr>
                <w:rFonts w:cstheme="minorHAnsi"/>
              </w:rPr>
              <w:t>10</w:t>
            </w:r>
            <w:r w:rsidR="00BA40F8" w:rsidRPr="00BA40F8">
              <w:rPr>
                <w:rFonts w:cstheme="minorHAnsi"/>
                <w:vertAlign w:val="superscript"/>
              </w:rPr>
              <w:t>th</w:t>
            </w:r>
            <w:r w:rsidR="00BA40F8">
              <w:rPr>
                <w:rFonts w:cstheme="minorHAnsi"/>
              </w:rPr>
              <w:t xml:space="preserve"> October</w:t>
            </w:r>
            <w:r w:rsidR="0021044C">
              <w:rPr>
                <w:rFonts w:cstheme="minorHAnsi"/>
              </w:rPr>
              <w:t xml:space="preserve"> </w:t>
            </w:r>
            <w:r>
              <w:rPr>
                <w:rFonts w:cstheme="minorHAnsi"/>
              </w:rPr>
              <w:t>2022</w:t>
            </w:r>
            <w:r w:rsidRPr="00784380">
              <w:rPr>
                <w:rFonts w:cstheme="minorHAnsi"/>
              </w:rPr>
              <w:t>) were agreed as a true and accurate record and signed by</w:t>
            </w:r>
            <w:r>
              <w:rPr>
                <w:rFonts w:cstheme="minorHAnsi"/>
              </w:rPr>
              <w:t xml:space="preserve"> Cllr R Burlend, Chairman.</w:t>
            </w:r>
          </w:p>
          <w:p w14:paraId="1B9C2B98" w14:textId="4DFAE03E" w:rsidR="00AF3FC6" w:rsidRPr="00DC4C1B" w:rsidRDefault="00AF3FC6" w:rsidP="0092395C">
            <w:pPr>
              <w:rPr>
                <w:rFonts w:cstheme="minorHAnsi"/>
              </w:rPr>
            </w:pPr>
          </w:p>
        </w:tc>
      </w:tr>
      <w:tr w:rsidR="00AF3FC6" w:rsidRPr="00784380" w14:paraId="4E2AE42B" w14:textId="77777777" w:rsidTr="00AF3FC6">
        <w:tc>
          <w:tcPr>
            <w:tcW w:w="721" w:type="dxa"/>
          </w:tcPr>
          <w:p w14:paraId="5482E6AC" w14:textId="326F0214" w:rsidR="00AF3FC6" w:rsidRDefault="00AF3FC6" w:rsidP="00F32ABC">
            <w:pPr>
              <w:rPr>
                <w:rFonts w:cstheme="minorHAnsi"/>
              </w:rPr>
            </w:pPr>
            <w:r>
              <w:rPr>
                <w:rFonts w:cstheme="minorHAnsi"/>
              </w:rPr>
              <w:t>9.00</w:t>
            </w:r>
          </w:p>
        </w:tc>
        <w:tc>
          <w:tcPr>
            <w:tcW w:w="10160" w:type="dxa"/>
          </w:tcPr>
          <w:p w14:paraId="03906E75" w14:textId="77777777" w:rsidR="00AF3FC6" w:rsidRDefault="00AF3FC6" w:rsidP="00F32ABC">
            <w:pPr>
              <w:rPr>
                <w:rFonts w:cstheme="minorHAnsi"/>
                <w:b/>
                <w:u w:val="single"/>
              </w:rPr>
            </w:pPr>
            <w:r>
              <w:rPr>
                <w:rFonts w:cstheme="minorHAnsi"/>
                <w:b/>
                <w:u w:val="single"/>
              </w:rPr>
              <w:t>Action Points from previous Meeting</w:t>
            </w:r>
          </w:p>
          <w:p w14:paraId="56EA276A" w14:textId="10B526BB" w:rsidR="00AF3FC6" w:rsidRDefault="00AF3FC6" w:rsidP="00F32ABC">
            <w:pPr>
              <w:rPr>
                <w:rFonts w:cstheme="minorHAnsi"/>
              </w:rPr>
            </w:pPr>
          </w:p>
          <w:p w14:paraId="3D7E47B6" w14:textId="3E71531D" w:rsidR="00AF3FC6" w:rsidRPr="003C34DB" w:rsidRDefault="00AF3FC6" w:rsidP="00E26C51">
            <w:pPr>
              <w:rPr>
                <w:rFonts w:cstheme="minorHAnsi"/>
                <w:bCs/>
              </w:rPr>
            </w:pPr>
            <w:r>
              <w:rPr>
                <w:rFonts w:cstheme="minorHAnsi"/>
                <w:bCs/>
              </w:rPr>
              <w:t xml:space="preserve">A plaque to commemorate the Queen’s Platinum Jubilee will be placed on the new fence </w:t>
            </w:r>
            <w:r w:rsidR="009F532A">
              <w:rPr>
                <w:rFonts w:cstheme="minorHAnsi"/>
                <w:bCs/>
              </w:rPr>
              <w:t xml:space="preserve">next to the </w:t>
            </w:r>
            <w:r w:rsidR="00E64A59">
              <w:rPr>
                <w:rFonts w:cstheme="minorHAnsi"/>
                <w:bCs/>
              </w:rPr>
              <w:t>hedge row in the village hall park. Cllr Jackaman will liaise with the clerk.</w:t>
            </w:r>
            <w:r>
              <w:rPr>
                <w:rFonts w:cstheme="minorHAnsi"/>
                <w:bCs/>
              </w:rPr>
              <w:t xml:space="preserve"> </w:t>
            </w:r>
            <w:r w:rsidRPr="00BA2989">
              <w:rPr>
                <w:rFonts w:cstheme="minorHAnsi"/>
                <w:b/>
                <w:u w:val="single"/>
              </w:rPr>
              <w:t>ACTION: PARISH CLERK</w:t>
            </w:r>
          </w:p>
          <w:p w14:paraId="470FCAF8" w14:textId="3BFF994A" w:rsidR="00AF3FC6" w:rsidRDefault="00AF3FC6" w:rsidP="0092395C">
            <w:pPr>
              <w:rPr>
                <w:rFonts w:cstheme="minorHAnsi"/>
              </w:rPr>
            </w:pPr>
          </w:p>
          <w:p w14:paraId="57A87E14" w14:textId="2A390CED" w:rsidR="00235A1E" w:rsidRDefault="00235A1E" w:rsidP="00235A1E">
            <w:pPr>
              <w:rPr>
                <w:rFonts w:cstheme="minorHAnsi"/>
              </w:rPr>
            </w:pPr>
            <w:r w:rsidRPr="00235A1E">
              <w:rPr>
                <w:rFonts w:cstheme="minorHAnsi"/>
              </w:rPr>
              <w:t>The clerk circulate</w:t>
            </w:r>
            <w:r w:rsidR="008C0C25">
              <w:rPr>
                <w:rFonts w:cstheme="minorHAnsi"/>
              </w:rPr>
              <w:t>d</w:t>
            </w:r>
            <w:r w:rsidRPr="00235A1E">
              <w:rPr>
                <w:rFonts w:cstheme="minorHAnsi"/>
              </w:rPr>
              <w:t xml:space="preserve"> information regarding </w:t>
            </w:r>
            <w:r w:rsidR="008C0C25" w:rsidRPr="008C0C25">
              <w:rPr>
                <w:rFonts w:cstheme="minorHAnsi"/>
              </w:rPr>
              <w:t>the A120 Stansted to Braintree – road markings, safety barrier renewal and resurfacing which commenced on Monday 3 October and are due for completion in March 2023.</w:t>
            </w:r>
          </w:p>
          <w:p w14:paraId="5E99C70D" w14:textId="6E6F0790" w:rsidR="00235A1E" w:rsidRDefault="00235A1E" w:rsidP="00235A1E">
            <w:pPr>
              <w:rPr>
                <w:rFonts w:cstheme="minorHAnsi"/>
              </w:rPr>
            </w:pPr>
          </w:p>
          <w:p w14:paraId="34820464" w14:textId="69B1B0DE" w:rsidR="00235A1E" w:rsidRDefault="00235A1E" w:rsidP="00235A1E">
            <w:pPr>
              <w:rPr>
                <w:rFonts w:cstheme="minorHAnsi"/>
                <w:b/>
                <w:u w:val="single"/>
              </w:rPr>
            </w:pPr>
            <w:r w:rsidRPr="003B39D3">
              <w:rPr>
                <w:rFonts w:cstheme="minorHAnsi"/>
                <w:bCs/>
              </w:rPr>
              <w:t>The clerk report</w:t>
            </w:r>
            <w:r w:rsidR="008C0C25">
              <w:rPr>
                <w:rFonts w:cstheme="minorHAnsi"/>
                <w:bCs/>
              </w:rPr>
              <w:t>ed potholes and loose drain covers located on the mini roundabout to the</w:t>
            </w:r>
            <w:r w:rsidRPr="003B39D3">
              <w:rPr>
                <w:rFonts w:cstheme="minorHAnsi"/>
                <w:bCs/>
              </w:rPr>
              <w:t xml:space="preserve"> Highways</w:t>
            </w:r>
            <w:r w:rsidR="008C0C25">
              <w:rPr>
                <w:rFonts w:cstheme="minorHAnsi"/>
                <w:bCs/>
              </w:rPr>
              <w:t xml:space="preserve"> department</w:t>
            </w:r>
            <w:r w:rsidRPr="003B39D3">
              <w:rPr>
                <w:rFonts w:cstheme="minorHAnsi"/>
                <w:bCs/>
              </w:rPr>
              <w:t>.</w:t>
            </w:r>
            <w:r>
              <w:rPr>
                <w:rFonts w:cstheme="minorHAnsi"/>
                <w:b/>
                <w:u w:val="single"/>
              </w:rPr>
              <w:t xml:space="preserve"> </w:t>
            </w:r>
          </w:p>
          <w:p w14:paraId="60DB2D82" w14:textId="77777777" w:rsidR="00F51CBD" w:rsidRDefault="00F51CBD" w:rsidP="00235A1E">
            <w:pPr>
              <w:rPr>
                <w:rFonts w:cstheme="minorHAnsi"/>
              </w:rPr>
            </w:pPr>
          </w:p>
          <w:p w14:paraId="47016138" w14:textId="1A06C51F" w:rsidR="00AF3FC6" w:rsidRDefault="00AF3FC6" w:rsidP="0092395C">
            <w:pPr>
              <w:rPr>
                <w:rFonts w:cstheme="minorHAnsi"/>
              </w:rPr>
            </w:pPr>
            <w:r>
              <w:rPr>
                <w:rFonts w:cstheme="minorHAnsi"/>
              </w:rPr>
              <w:t>One window is due for repair</w:t>
            </w:r>
            <w:r w:rsidR="00E64A59">
              <w:rPr>
                <w:rFonts w:cstheme="minorHAnsi"/>
              </w:rPr>
              <w:t xml:space="preserve"> in the bus stop on Chelmsford Rd. Landvista Ltd</w:t>
            </w:r>
            <w:r>
              <w:rPr>
                <w:rFonts w:cstheme="minorHAnsi"/>
              </w:rPr>
              <w:t xml:space="preserve"> will </w:t>
            </w:r>
            <w:r w:rsidR="0021044C">
              <w:rPr>
                <w:rFonts w:cstheme="minorHAnsi"/>
              </w:rPr>
              <w:t>repair</w:t>
            </w:r>
            <w:r w:rsidR="00E64A59">
              <w:rPr>
                <w:rFonts w:cstheme="minorHAnsi"/>
              </w:rPr>
              <w:t xml:space="preserve"> this</w:t>
            </w:r>
            <w:r>
              <w:rPr>
                <w:rFonts w:cstheme="minorHAnsi"/>
              </w:rPr>
              <w:t xml:space="preserve"> in due course.</w:t>
            </w:r>
            <w:r w:rsidR="005900EF">
              <w:rPr>
                <w:rFonts w:cstheme="minorHAnsi"/>
              </w:rPr>
              <w:t xml:space="preserve"> </w:t>
            </w:r>
            <w:r w:rsidR="005900EF" w:rsidRPr="00BA2989">
              <w:rPr>
                <w:rFonts w:cstheme="minorHAnsi"/>
                <w:b/>
                <w:u w:val="single"/>
              </w:rPr>
              <w:t>ACTION: PARISH CLERK</w:t>
            </w:r>
          </w:p>
          <w:p w14:paraId="13AFC785" w14:textId="77777777" w:rsidR="00E64A59" w:rsidRDefault="00E64A59" w:rsidP="00D44068">
            <w:pPr>
              <w:rPr>
                <w:rFonts w:cstheme="minorHAnsi"/>
                <w:bCs/>
              </w:rPr>
            </w:pPr>
          </w:p>
          <w:p w14:paraId="3BE45270" w14:textId="695F080F" w:rsidR="00BA40F8" w:rsidRDefault="00BA40F8" w:rsidP="00D44068">
            <w:pPr>
              <w:rPr>
                <w:rFonts w:cstheme="minorHAnsi"/>
                <w:bCs/>
              </w:rPr>
            </w:pPr>
            <w:r>
              <w:rPr>
                <w:rFonts w:cstheme="minorHAnsi"/>
                <w:bCs/>
              </w:rPr>
              <w:t xml:space="preserve">The fallen tree and debris on Buttles Hill </w:t>
            </w:r>
            <w:r w:rsidR="00D13FDC">
              <w:rPr>
                <w:rFonts w:cstheme="minorHAnsi"/>
                <w:bCs/>
              </w:rPr>
              <w:t>have</w:t>
            </w:r>
            <w:r>
              <w:rPr>
                <w:rFonts w:cstheme="minorHAnsi"/>
                <w:bCs/>
              </w:rPr>
              <w:t xml:space="preserve"> been cleared and removed from the verge by Landvista Ltd.</w:t>
            </w:r>
          </w:p>
          <w:p w14:paraId="30CD983E" w14:textId="484C104D" w:rsidR="00BA40F8" w:rsidRDefault="00BA40F8" w:rsidP="00D44068">
            <w:pPr>
              <w:rPr>
                <w:rFonts w:cstheme="minorHAnsi"/>
                <w:bCs/>
              </w:rPr>
            </w:pPr>
            <w:r>
              <w:rPr>
                <w:rFonts w:cstheme="minorHAnsi"/>
                <w:bCs/>
              </w:rPr>
              <w:t xml:space="preserve">The clerk has reported the broken Branston speed sign which was damaged during the recent storms.  </w:t>
            </w:r>
            <w:r w:rsidRPr="00BA2989">
              <w:rPr>
                <w:rFonts w:cstheme="minorHAnsi"/>
                <w:b/>
                <w:u w:val="single"/>
              </w:rPr>
              <w:t>ACTION: PARISH CLERK</w:t>
            </w:r>
          </w:p>
          <w:p w14:paraId="2165D5B5" w14:textId="77777777" w:rsidR="00BA40F8" w:rsidRDefault="00BA40F8" w:rsidP="00D44068">
            <w:pPr>
              <w:rPr>
                <w:rFonts w:cstheme="minorHAnsi"/>
                <w:bCs/>
              </w:rPr>
            </w:pPr>
          </w:p>
          <w:p w14:paraId="65DFCB69" w14:textId="5D94C336" w:rsidR="00BA40F8" w:rsidRDefault="00D13FDC" w:rsidP="00BA40F8">
            <w:pPr>
              <w:rPr>
                <w:rFonts w:cstheme="minorHAnsi"/>
                <w:b/>
                <w:u w:val="single"/>
              </w:rPr>
            </w:pPr>
            <w:r>
              <w:rPr>
                <w:rFonts w:cstheme="minorHAnsi"/>
              </w:rPr>
              <w:t xml:space="preserve">Defibrillator maintenance: </w:t>
            </w:r>
            <w:r w:rsidR="00BA40F8">
              <w:rPr>
                <w:rFonts w:cstheme="minorHAnsi"/>
              </w:rPr>
              <w:t xml:space="preserve">The clerk agreed to continue to check for availability of a loan unit. </w:t>
            </w:r>
            <w:r w:rsidR="00BA40F8" w:rsidRPr="00BA2989">
              <w:rPr>
                <w:rFonts w:cstheme="minorHAnsi"/>
                <w:b/>
                <w:u w:val="single"/>
              </w:rPr>
              <w:t>ACTION: PARISH CLERK</w:t>
            </w:r>
          </w:p>
          <w:p w14:paraId="45770DB0" w14:textId="0354EB10" w:rsidR="00235A1E" w:rsidRDefault="00235A1E" w:rsidP="00BA40F8">
            <w:pPr>
              <w:rPr>
                <w:rFonts w:cstheme="minorHAnsi"/>
              </w:rPr>
            </w:pPr>
          </w:p>
          <w:p w14:paraId="2B6B7AA2" w14:textId="5E104D15" w:rsidR="00235A1E" w:rsidRPr="007A6224" w:rsidRDefault="00235A1E" w:rsidP="00235A1E">
            <w:pPr>
              <w:rPr>
                <w:rFonts w:cstheme="minorHAnsi"/>
                <w:bCs/>
              </w:rPr>
            </w:pPr>
            <w:r w:rsidRPr="007A6224">
              <w:rPr>
                <w:rFonts w:cstheme="minorHAnsi"/>
                <w:bCs/>
              </w:rPr>
              <w:t xml:space="preserve">The clerk </w:t>
            </w:r>
            <w:r w:rsidR="008C0C25">
              <w:rPr>
                <w:rFonts w:cstheme="minorHAnsi"/>
                <w:bCs/>
              </w:rPr>
              <w:t>has instructed</w:t>
            </w:r>
            <w:r w:rsidRPr="007A6224">
              <w:rPr>
                <w:rFonts w:cstheme="minorHAnsi"/>
                <w:bCs/>
              </w:rPr>
              <w:t xml:space="preserve"> Landvista to undertake th</w:t>
            </w:r>
            <w:r w:rsidR="00D13FDC">
              <w:rPr>
                <w:rFonts w:cstheme="minorHAnsi"/>
                <w:bCs/>
              </w:rPr>
              <w:t>e</w:t>
            </w:r>
            <w:r w:rsidRPr="007A6224">
              <w:rPr>
                <w:rFonts w:cstheme="minorHAnsi"/>
                <w:bCs/>
              </w:rPr>
              <w:t xml:space="preserve"> minor repairs</w:t>
            </w:r>
            <w:r w:rsidR="008C0C25">
              <w:rPr>
                <w:rFonts w:cstheme="minorHAnsi"/>
                <w:bCs/>
              </w:rPr>
              <w:t xml:space="preserve"> to the play areas following the R</w:t>
            </w:r>
            <w:r w:rsidR="00D13FDC">
              <w:rPr>
                <w:rFonts w:cstheme="minorHAnsi"/>
                <w:bCs/>
              </w:rPr>
              <w:t>OSPA</w:t>
            </w:r>
            <w:r w:rsidR="008C0C25">
              <w:rPr>
                <w:rFonts w:cstheme="minorHAnsi"/>
                <w:bCs/>
              </w:rPr>
              <w:t xml:space="preserve"> report</w:t>
            </w:r>
            <w:r w:rsidRPr="007A6224">
              <w:rPr>
                <w:rFonts w:cstheme="minorHAnsi"/>
                <w:bCs/>
              </w:rPr>
              <w:t>.</w:t>
            </w:r>
            <w:r>
              <w:rPr>
                <w:rFonts w:cstheme="minorHAnsi"/>
                <w:bCs/>
              </w:rPr>
              <w:t xml:space="preserve"> </w:t>
            </w:r>
          </w:p>
          <w:p w14:paraId="554C64E7" w14:textId="77777777" w:rsidR="00235A1E" w:rsidRPr="007A6224" w:rsidRDefault="00235A1E" w:rsidP="00235A1E">
            <w:pPr>
              <w:rPr>
                <w:rFonts w:cstheme="minorHAnsi"/>
                <w:bCs/>
              </w:rPr>
            </w:pPr>
          </w:p>
          <w:p w14:paraId="6EC7D9C4" w14:textId="1F349F44" w:rsidR="00235A1E" w:rsidRDefault="00235A1E" w:rsidP="00235A1E">
            <w:pPr>
              <w:rPr>
                <w:rFonts w:cstheme="minorHAnsi"/>
                <w:bCs/>
              </w:rPr>
            </w:pPr>
            <w:r w:rsidRPr="007A6224">
              <w:rPr>
                <w:rFonts w:cstheme="minorHAnsi"/>
                <w:bCs/>
              </w:rPr>
              <w:t>The R</w:t>
            </w:r>
            <w:r w:rsidR="00D13FDC">
              <w:rPr>
                <w:rFonts w:cstheme="minorHAnsi"/>
                <w:bCs/>
              </w:rPr>
              <w:t>OSPA</w:t>
            </w:r>
            <w:r w:rsidRPr="007A6224">
              <w:rPr>
                <w:rFonts w:cstheme="minorHAnsi"/>
                <w:bCs/>
              </w:rPr>
              <w:t xml:space="preserve"> inspection highlighted relevant standards of compliance for the new park gym. The clerk </w:t>
            </w:r>
            <w:r w:rsidR="008C0C25">
              <w:rPr>
                <w:rFonts w:cstheme="minorHAnsi"/>
                <w:bCs/>
              </w:rPr>
              <w:t>confirmed that she had</w:t>
            </w:r>
            <w:r w:rsidRPr="007A6224">
              <w:rPr>
                <w:rFonts w:cstheme="minorHAnsi"/>
                <w:bCs/>
              </w:rPr>
              <w:t xml:space="preserve"> contact</w:t>
            </w:r>
            <w:r w:rsidR="008C0C25">
              <w:rPr>
                <w:rFonts w:cstheme="minorHAnsi"/>
                <w:bCs/>
              </w:rPr>
              <w:t>ed</w:t>
            </w:r>
            <w:r w:rsidRPr="007A6224">
              <w:rPr>
                <w:rFonts w:cstheme="minorHAnsi"/>
                <w:bCs/>
              </w:rPr>
              <w:t xml:space="preserve"> </w:t>
            </w:r>
            <w:r>
              <w:rPr>
                <w:rFonts w:cstheme="minorHAnsi"/>
                <w:bCs/>
              </w:rPr>
              <w:t>R</w:t>
            </w:r>
            <w:r w:rsidR="00D13FDC">
              <w:rPr>
                <w:rFonts w:cstheme="minorHAnsi"/>
                <w:bCs/>
              </w:rPr>
              <w:t>OSPA</w:t>
            </w:r>
            <w:r>
              <w:rPr>
                <w:rFonts w:cstheme="minorHAnsi"/>
                <w:bCs/>
              </w:rPr>
              <w:t xml:space="preserve"> and </w:t>
            </w:r>
            <w:r w:rsidRPr="007A6224">
              <w:rPr>
                <w:rFonts w:cstheme="minorHAnsi"/>
                <w:bCs/>
              </w:rPr>
              <w:t>Wicksteed to seek clarity on these standards.</w:t>
            </w:r>
            <w:r>
              <w:rPr>
                <w:rFonts w:cstheme="minorHAnsi"/>
                <w:bCs/>
              </w:rPr>
              <w:t xml:space="preserve"> </w:t>
            </w:r>
            <w:r w:rsidR="008C0C25">
              <w:rPr>
                <w:rFonts w:cstheme="minorHAnsi"/>
                <w:bCs/>
              </w:rPr>
              <w:t>Wicksteed have reviewed the issue and have agreed to confirm in writing to the Parish Council.</w:t>
            </w:r>
          </w:p>
          <w:p w14:paraId="03FA2AF8" w14:textId="77777777" w:rsidR="00235A1E" w:rsidRDefault="00235A1E" w:rsidP="00235A1E">
            <w:pPr>
              <w:rPr>
                <w:rFonts w:cstheme="minorHAnsi"/>
                <w:bCs/>
              </w:rPr>
            </w:pPr>
            <w:r>
              <w:rPr>
                <w:rFonts w:cstheme="minorHAnsi"/>
                <w:bCs/>
              </w:rPr>
              <w:t>The council instructed the clerk to retain the payment for the outstanding invoice to Wicksteed for the park gym until this matter is resolved.</w:t>
            </w:r>
          </w:p>
          <w:p w14:paraId="3CD839B7" w14:textId="4BF8195D" w:rsidR="00700731" w:rsidRPr="003F2204" w:rsidRDefault="00700731" w:rsidP="00D44068">
            <w:pPr>
              <w:rPr>
                <w:rFonts w:cstheme="minorHAnsi"/>
                <w:bCs/>
              </w:rPr>
            </w:pPr>
          </w:p>
        </w:tc>
      </w:tr>
      <w:tr w:rsidR="00235A1E" w:rsidRPr="00784380" w14:paraId="38B04F91" w14:textId="77777777" w:rsidTr="00AF3FC6">
        <w:tc>
          <w:tcPr>
            <w:tcW w:w="721" w:type="dxa"/>
          </w:tcPr>
          <w:p w14:paraId="1CFE8116" w14:textId="20CC45FC" w:rsidR="00235A1E" w:rsidRDefault="00235A1E" w:rsidP="00F32ABC">
            <w:pPr>
              <w:rPr>
                <w:rFonts w:cstheme="minorHAnsi"/>
              </w:rPr>
            </w:pPr>
            <w:r>
              <w:rPr>
                <w:rFonts w:cstheme="minorHAnsi"/>
              </w:rPr>
              <w:lastRenderedPageBreak/>
              <w:t>10.00</w:t>
            </w:r>
          </w:p>
        </w:tc>
        <w:tc>
          <w:tcPr>
            <w:tcW w:w="10160" w:type="dxa"/>
          </w:tcPr>
          <w:p w14:paraId="39625FBF" w14:textId="0DFFFC01" w:rsidR="00235A1E" w:rsidRPr="00235A1E" w:rsidRDefault="00235A1E" w:rsidP="00235A1E">
            <w:pPr>
              <w:rPr>
                <w:rFonts w:cstheme="minorHAnsi"/>
                <w:b/>
                <w:u w:val="single"/>
              </w:rPr>
            </w:pPr>
            <w:r w:rsidRPr="00235A1E">
              <w:rPr>
                <w:rFonts w:cstheme="minorHAnsi"/>
                <w:b/>
                <w:u w:val="single"/>
              </w:rPr>
              <w:t>Precept and Budget 2023/24</w:t>
            </w:r>
          </w:p>
          <w:p w14:paraId="6B9C7AE5" w14:textId="77777777" w:rsidR="00235A1E" w:rsidRDefault="00235A1E" w:rsidP="00F32ABC">
            <w:pPr>
              <w:rPr>
                <w:rFonts w:cstheme="minorHAnsi"/>
                <w:b/>
                <w:u w:val="single"/>
              </w:rPr>
            </w:pPr>
          </w:p>
          <w:p w14:paraId="00AC6308" w14:textId="697D8EDC" w:rsidR="00E42887" w:rsidRPr="00631A66" w:rsidRDefault="00E42887" w:rsidP="00F32ABC">
            <w:pPr>
              <w:rPr>
                <w:rFonts w:cstheme="minorHAnsi"/>
                <w:bCs/>
              </w:rPr>
            </w:pPr>
            <w:r w:rsidRPr="00631A66">
              <w:rPr>
                <w:rFonts w:cstheme="minorHAnsi"/>
                <w:bCs/>
              </w:rPr>
              <w:t xml:space="preserve">The precept was discussed in detail for 2023/2024 and it was agreed to not increase the </w:t>
            </w:r>
            <w:r w:rsidR="00BA5CF8" w:rsidRPr="00631A66">
              <w:rPr>
                <w:rFonts w:cstheme="minorHAnsi"/>
                <w:bCs/>
              </w:rPr>
              <w:t>precept</w:t>
            </w:r>
            <w:r w:rsidRPr="00631A66">
              <w:rPr>
                <w:rFonts w:cstheme="minorHAnsi"/>
                <w:bCs/>
              </w:rPr>
              <w:t xml:space="preserve"> due to the current economic situation and cost of living crisis.</w:t>
            </w:r>
          </w:p>
          <w:p w14:paraId="69211D2F" w14:textId="29C236DB" w:rsidR="00E42887" w:rsidRPr="00631A66" w:rsidRDefault="00D13FDC" w:rsidP="00F32ABC">
            <w:pPr>
              <w:rPr>
                <w:rFonts w:cstheme="minorHAnsi"/>
                <w:bCs/>
              </w:rPr>
            </w:pPr>
            <w:r w:rsidRPr="00631A66">
              <w:rPr>
                <w:rFonts w:cstheme="minorHAnsi"/>
                <w:bCs/>
              </w:rPr>
              <w:t>Therefore,</w:t>
            </w:r>
            <w:r w:rsidR="00E42887" w:rsidRPr="00631A66">
              <w:rPr>
                <w:rFonts w:cstheme="minorHAnsi"/>
                <w:bCs/>
              </w:rPr>
              <w:t xml:space="preserve"> the precept will remain at £28586.50</w:t>
            </w:r>
            <w:r w:rsidR="00027705">
              <w:rPr>
                <w:rFonts w:cstheme="minorHAnsi"/>
                <w:bCs/>
              </w:rPr>
              <w:t>.</w:t>
            </w:r>
          </w:p>
          <w:p w14:paraId="11D475DC" w14:textId="6A7268AD" w:rsidR="00631A66" w:rsidRPr="00631A66" w:rsidRDefault="00631A66" w:rsidP="00F32ABC">
            <w:pPr>
              <w:rPr>
                <w:rFonts w:cstheme="minorHAnsi"/>
                <w:bCs/>
              </w:rPr>
            </w:pPr>
            <w:r w:rsidRPr="00631A66">
              <w:rPr>
                <w:rFonts w:cstheme="minorHAnsi"/>
                <w:bCs/>
              </w:rPr>
              <w:t xml:space="preserve">The </w:t>
            </w:r>
            <w:r w:rsidR="00027705" w:rsidRPr="00631A66">
              <w:rPr>
                <w:rFonts w:cstheme="minorHAnsi"/>
                <w:bCs/>
              </w:rPr>
              <w:t>paperwork</w:t>
            </w:r>
            <w:r w:rsidRPr="00631A66">
              <w:rPr>
                <w:rFonts w:cstheme="minorHAnsi"/>
                <w:bCs/>
              </w:rPr>
              <w:t xml:space="preserve"> will be completed and signed in due course.</w:t>
            </w:r>
          </w:p>
          <w:p w14:paraId="6AAAE216" w14:textId="7EEE2A29" w:rsidR="00631A66" w:rsidRDefault="00631A66" w:rsidP="00F32ABC">
            <w:pPr>
              <w:rPr>
                <w:rFonts w:cstheme="minorHAnsi"/>
                <w:b/>
                <w:u w:val="single"/>
              </w:rPr>
            </w:pPr>
          </w:p>
        </w:tc>
      </w:tr>
      <w:tr w:rsidR="003F5440" w:rsidRPr="00784380" w14:paraId="00636BA9" w14:textId="77777777" w:rsidTr="00AF3FC6">
        <w:tc>
          <w:tcPr>
            <w:tcW w:w="721" w:type="dxa"/>
          </w:tcPr>
          <w:p w14:paraId="0445A4CB" w14:textId="4243C2F9" w:rsidR="003F5440" w:rsidRDefault="003F5440" w:rsidP="00F32ABC">
            <w:pPr>
              <w:rPr>
                <w:rFonts w:cstheme="minorHAnsi"/>
              </w:rPr>
            </w:pPr>
            <w:r>
              <w:rPr>
                <w:rFonts w:cstheme="minorHAnsi"/>
              </w:rPr>
              <w:t>11.00</w:t>
            </w:r>
          </w:p>
        </w:tc>
        <w:tc>
          <w:tcPr>
            <w:tcW w:w="10160" w:type="dxa"/>
          </w:tcPr>
          <w:p w14:paraId="29D218F9" w14:textId="77777777" w:rsidR="003F5440" w:rsidRDefault="003F5440" w:rsidP="00235A1E">
            <w:pPr>
              <w:rPr>
                <w:rFonts w:cstheme="minorHAnsi"/>
                <w:b/>
                <w:u w:val="single"/>
              </w:rPr>
            </w:pPr>
            <w:r>
              <w:rPr>
                <w:rFonts w:cstheme="minorHAnsi"/>
                <w:b/>
                <w:u w:val="single"/>
              </w:rPr>
              <w:t>External Audit Report</w:t>
            </w:r>
          </w:p>
          <w:p w14:paraId="45E46A2E" w14:textId="77777777" w:rsidR="003F5440" w:rsidRDefault="003F5440" w:rsidP="00235A1E">
            <w:pPr>
              <w:rPr>
                <w:rFonts w:cstheme="minorHAnsi"/>
                <w:b/>
                <w:u w:val="single"/>
              </w:rPr>
            </w:pPr>
          </w:p>
          <w:p w14:paraId="38E6920F" w14:textId="77777777" w:rsidR="003F5440" w:rsidRPr="003F5440" w:rsidRDefault="003F5440" w:rsidP="00235A1E">
            <w:pPr>
              <w:rPr>
                <w:rFonts w:cstheme="minorHAnsi"/>
                <w:bCs/>
              </w:rPr>
            </w:pPr>
            <w:r w:rsidRPr="003F5440">
              <w:rPr>
                <w:rFonts w:cstheme="minorHAnsi"/>
                <w:bCs/>
              </w:rPr>
              <w:t xml:space="preserve">The Parish Council reviewed the External Audit report for the year 2021-22, conducted by PKF </w:t>
            </w:r>
            <w:proofErr w:type="spellStart"/>
            <w:r w:rsidRPr="003F5440">
              <w:rPr>
                <w:rFonts w:cstheme="minorHAnsi"/>
                <w:bCs/>
              </w:rPr>
              <w:t>LittleJohn</w:t>
            </w:r>
            <w:proofErr w:type="spellEnd"/>
            <w:r w:rsidRPr="003F5440">
              <w:rPr>
                <w:rFonts w:cstheme="minorHAnsi"/>
                <w:bCs/>
              </w:rPr>
              <w:t xml:space="preserve"> LLP. The Parish Council is aware that the Notice of Public rights was removed from the parish website upon completion of audit. The Parish Council acknowledged this error and will ensure that remains on display.</w:t>
            </w:r>
          </w:p>
          <w:p w14:paraId="7ECFAE6C" w14:textId="04CB2E51" w:rsidR="003F5440" w:rsidRPr="00235A1E" w:rsidRDefault="003F5440" w:rsidP="00235A1E">
            <w:pPr>
              <w:rPr>
                <w:rFonts w:cstheme="minorHAnsi"/>
                <w:b/>
                <w:u w:val="single"/>
              </w:rPr>
            </w:pPr>
          </w:p>
        </w:tc>
      </w:tr>
      <w:tr w:rsidR="00AF3FC6" w:rsidRPr="00784380" w14:paraId="007BC606" w14:textId="77777777" w:rsidTr="00AF3FC6">
        <w:tc>
          <w:tcPr>
            <w:tcW w:w="721" w:type="dxa"/>
          </w:tcPr>
          <w:p w14:paraId="4B82C10F" w14:textId="7E6DE0F9" w:rsidR="00AF3FC6" w:rsidRDefault="00AF3FC6" w:rsidP="00F32ABC">
            <w:pPr>
              <w:rPr>
                <w:rFonts w:cstheme="minorHAnsi"/>
              </w:rPr>
            </w:pPr>
            <w:r>
              <w:rPr>
                <w:rFonts w:cstheme="minorHAnsi"/>
              </w:rPr>
              <w:t>1</w:t>
            </w:r>
            <w:r w:rsidR="003F5440">
              <w:rPr>
                <w:rFonts w:cstheme="minorHAnsi"/>
              </w:rPr>
              <w:t>2</w:t>
            </w:r>
            <w:r>
              <w:rPr>
                <w:rFonts w:cstheme="minorHAnsi"/>
              </w:rPr>
              <w:t>.00</w:t>
            </w:r>
          </w:p>
        </w:tc>
        <w:tc>
          <w:tcPr>
            <w:tcW w:w="10160" w:type="dxa"/>
          </w:tcPr>
          <w:p w14:paraId="401E0884" w14:textId="77777777" w:rsidR="00AF3FC6" w:rsidRDefault="00AF3FC6" w:rsidP="00442DB9">
            <w:pPr>
              <w:rPr>
                <w:rFonts w:cstheme="minorHAnsi"/>
                <w:b/>
                <w:u w:val="single"/>
              </w:rPr>
            </w:pPr>
            <w:r>
              <w:rPr>
                <w:rFonts w:cstheme="minorHAnsi"/>
                <w:b/>
                <w:u w:val="single"/>
              </w:rPr>
              <w:t>Clerk’s Report</w:t>
            </w:r>
          </w:p>
          <w:p w14:paraId="5B3974D0" w14:textId="77777777" w:rsidR="00AF3FC6" w:rsidRDefault="00AF3FC6" w:rsidP="00442DB9">
            <w:pPr>
              <w:rPr>
                <w:rFonts w:cstheme="minorHAnsi"/>
                <w:b/>
                <w:u w:val="single"/>
              </w:rPr>
            </w:pPr>
          </w:p>
          <w:p w14:paraId="0048CB37" w14:textId="56203A5C" w:rsidR="00DC1DCA" w:rsidRDefault="00BA40F8" w:rsidP="00BA40F8">
            <w:pPr>
              <w:rPr>
                <w:rFonts w:cstheme="minorHAnsi"/>
                <w:bCs/>
              </w:rPr>
            </w:pPr>
            <w:r w:rsidRPr="00E42887">
              <w:rPr>
                <w:rFonts w:cstheme="minorHAnsi"/>
                <w:bCs/>
              </w:rPr>
              <w:t>HSBC Bank are now closing the cashier desks at the nearest branch</w:t>
            </w:r>
            <w:r w:rsidR="00E42887" w:rsidRPr="00E42887">
              <w:rPr>
                <w:rFonts w:cstheme="minorHAnsi"/>
                <w:bCs/>
              </w:rPr>
              <w:t xml:space="preserve">. </w:t>
            </w:r>
            <w:r w:rsidR="00D13FDC">
              <w:rPr>
                <w:rFonts w:cstheme="minorHAnsi"/>
                <w:bCs/>
              </w:rPr>
              <w:t>An a</w:t>
            </w:r>
            <w:r w:rsidR="00E42887" w:rsidRPr="00E42887">
              <w:rPr>
                <w:rFonts w:cstheme="minorHAnsi"/>
                <w:bCs/>
              </w:rPr>
              <w:t>pplication for</w:t>
            </w:r>
            <w:r w:rsidR="000F40DB">
              <w:rPr>
                <w:rFonts w:cstheme="minorHAnsi"/>
                <w:bCs/>
              </w:rPr>
              <w:t xml:space="preserve"> a</w:t>
            </w:r>
            <w:r w:rsidR="00E42887" w:rsidRPr="00E42887">
              <w:rPr>
                <w:rFonts w:cstheme="minorHAnsi"/>
                <w:bCs/>
              </w:rPr>
              <w:t xml:space="preserve"> </w:t>
            </w:r>
            <w:r w:rsidR="000F40DB">
              <w:rPr>
                <w:rFonts w:cstheme="minorHAnsi"/>
                <w:bCs/>
              </w:rPr>
              <w:t>p</w:t>
            </w:r>
            <w:r w:rsidR="00E42887" w:rsidRPr="00E42887">
              <w:rPr>
                <w:rFonts w:cstheme="minorHAnsi"/>
                <w:bCs/>
              </w:rPr>
              <w:t>aying in card is</w:t>
            </w:r>
            <w:r w:rsidR="00D13FDC">
              <w:rPr>
                <w:rFonts w:cstheme="minorHAnsi"/>
                <w:bCs/>
              </w:rPr>
              <w:t xml:space="preserve"> now required</w:t>
            </w:r>
            <w:r w:rsidR="00E42887" w:rsidRPr="00E42887">
              <w:rPr>
                <w:rFonts w:cstheme="minorHAnsi"/>
                <w:bCs/>
              </w:rPr>
              <w:t>. The council agreed for the clerk to proceed with this.</w:t>
            </w:r>
            <w:r w:rsidR="00F51CBD">
              <w:rPr>
                <w:rFonts w:cstheme="minorHAnsi"/>
                <w:bCs/>
              </w:rPr>
              <w:t xml:space="preserve"> </w:t>
            </w:r>
            <w:r w:rsidR="00F51CBD" w:rsidRPr="00BA2989">
              <w:rPr>
                <w:rFonts w:cstheme="minorHAnsi"/>
                <w:b/>
                <w:u w:val="single"/>
              </w:rPr>
              <w:t>ACTION: PARISH CLERK</w:t>
            </w:r>
          </w:p>
          <w:p w14:paraId="6A8D70F6" w14:textId="4F337F08" w:rsidR="00631A66" w:rsidRDefault="00631A66" w:rsidP="00BA40F8">
            <w:pPr>
              <w:rPr>
                <w:rFonts w:cstheme="minorHAnsi"/>
                <w:bCs/>
              </w:rPr>
            </w:pPr>
          </w:p>
          <w:p w14:paraId="059D44CE" w14:textId="543BB883" w:rsidR="00631A66" w:rsidRDefault="00631A66" w:rsidP="00BA40F8">
            <w:pPr>
              <w:rPr>
                <w:rFonts w:cstheme="minorHAnsi"/>
                <w:bCs/>
              </w:rPr>
            </w:pPr>
            <w:r>
              <w:rPr>
                <w:rFonts w:cstheme="minorHAnsi"/>
                <w:bCs/>
              </w:rPr>
              <w:t>The parish council agreed to instructed Heelis &amp; Lodge for the internal audit for the forthcoming year.</w:t>
            </w:r>
            <w:r w:rsidR="00F51CBD">
              <w:rPr>
                <w:rFonts w:cstheme="minorHAnsi"/>
                <w:bCs/>
              </w:rPr>
              <w:t xml:space="preserve"> </w:t>
            </w:r>
            <w:r w:rsidR="00F51CBD" w:rsidRPr="00BA2989">
              <w:rPr>
                <w:rFonts w:cstheme="minorHAnsi"/>
                <w:b/>
                <w:u w:val="single"/>
              </w:rPr>
              <w:t>ACTION: PARISH CLERK</w:t>
            </w:r>
          </w:p>
          <w:p w14:paraId="76B7673C" w14:textId="75006673" w:rsidR="00B02C06" w:rsidRDefault="00B02C06" w:rsidP="00BA40F8">
            <w:pPr>
              <w:rPr>
                <w:rFonts w:cstheme="minorHAnsi"/>
                <w:bCs/>
              </w:rPr>
            </w:pPr>
          </w:p>
          <w:p w14:paraId="2B673B25" w14:textId="4B7CD0C9" w:rsidR="00B02C06" w:rsidRPr="00E42887" w:rsidRDefault="00B02C06" w:rsidP="00BA40F8">
            <w:pPr>
              <w:rPr>
                <w:rFonts w:cstheme="minorHAnsi"/>
                <w:bCs/>
              </w:rPr>
            </w:pPr>
            <w:r>
              <w:rPr>
                <w:rFonts w:cstheme="minorHAnsi"/>
                <w:bCs/>
              </w:rPr>
              <w:t>Recent street light repairs have been carried out in Berners End, Broxburn on Chelmsford Rd and outside 43 Watts Close. The street light outside Wyverne/ Berners End is scheduled for repair.</w:t>
            </w:r>
            <w:r w:rsidR="00F51CBD">
              <w:rPr>
                <w:rFonts w:cstheme="minorHAnsi"/>
                <w:bCs/>
              </w:rPr>
              <w:t xml:space="preserve"> </w:t>
            </w:r>
            <w:r w:rsidR="00F51CBD" w:rsidRPr="00BA2989">
              <w:rPr>
                <w:rFonts w:cstheme="minorHAnsi"/>
                <w:b/>
                <w:u w:val="single"/>
              </w:rPr>
              <w:t>ACTION: PARISH CLERK</w:t>
            </w:r>
          </w:p>
          <w:p w14:paraId="723543ED" w14:textId="6CFEA690" w:rsidR="00E42887" w:rsidRPr="00F93DD5" w:rsidRDefault="00E42887" w:rsidP="00BA40F8">
            <w:pPr>
              <w:rPr>
                <w:rFonts w:cstheme="minorHAnsi"/>
                <w:b/>
                <w:u w:val="single"/>
              </w:rPr>
            </w:pPr>
          </w:p>
        </w:tc>
      </w:tr>
      <w:tr w:rsidR="00AF3FC6" w:rsidRPr="00784380" w14:paraId="0749AD2F" w14:textId="77777777" w:rsidTr="00AF3FC6">
        <w:tc>
          <w:tcPr>
            <w:tcW w:w="721" w:type="dxa"/>
          </w:tcPr>
          <w:p w14:paraId="2AFB3A81" w14:textId="76DE0182" w:rsidR="00AF3FC6" w:rsidRPr="00784380" w:rsidRDefault="00AF3FC6" w:rsidP="00F32ABC">
            <w:pPr>
              <w:rPr>
                <w:rFonts w:cstheme="minorHAnsi"/>
              </w:rPr>
            </w:pPr>
            <w:r>
              <w:rPr>
                <w:rFonts w:cstheme="minorHAnsi"/>
              </w:rPr>
              <w:t>1</w:t>
            </w:r>
            <w:r w:rsidR="003F5440">
              <w:rPr>
                <w:rFonts w:cstheme="minorHAnsi"/>
              </w:rPr>
              <w:t>3</w:t>
            </w:r>
            <w:r>
              <w:rPr>
                <w:rFonts w:cstheme="minorHAnsi"/>
              </w:rPr>
              <w:t>.00</w:t>
            </w:r>
          </w:p>
        </w:tc>
        <w:tc>
          <w:tcPr>
            <w:tcW w:w="10160" w:type="dxa"/>
          </w:tcPr>
          <w:p w14:paraId="754B3824" w14:textId="4D148192" w:rsidR="00AF3FC6" w:rsidRDefault="00AF3FC6" w:rsidP="009F3BFE">
            <w:pPr>
              <w:rPr>
                <w:rFonts w:cstheme="minorHAnsi"/>
                <w:b/>
                <w:u w:val="single"/>
              </w:rPr>
            </w:pPr>
            <w:r w:rsidRPr="007226C1">
              <w:rPr>
                <w:rFonts w:cstheme="minorHAnsi"/>
                <w:b/>
                <w:u w:val="single"/>
              </w:rPr>
              <w:t xml:space="preserve">Financial Position – Statement of bank account as </w:t>
            </w:r>
            <w:r w:rsidR="00BE2EB0" w:rsidRPr="007226C1">
              <w:rPr>
                <w:rFonts w:cstheme="minorHAnsi"/>
                <w:b/>
                <w:u w:val="single"/>
              </w:rPr>
              <w:t>of</w:t>
            </w:r>
            <w:r w:rsidRPr="007226C1">
              <w:rPr>
                <w:rFonts w:cstheme="minorHAnsi"/>
                <w:b/>
                <w:u w:val="single"/>
              </w:rPr>
              <w:t xml:space="preserve"> </w:t>
            </w:r>
            <w:r w:rsidR="00BA40F8">
              <w:rPr>
                <w:rFonts w:cstheme="minorHAnsi"/>
                <w:b/>
                <w:u w:val="single"/>
              </w:rPr>
              <w:t>31</w:t>
            </w:r>
            <w:r w:rsidR="00BA40F8" w:rsidRPr="00BA40F8">
              <w:rPr>
                <w:rFonts w:cstheme="minorHAnsi"/>
                <w:b/>
                <w:u w:val="single"/>
                <w:vertAlign w:val="superscript"/>
              </w:rPr>
              <w:t>st</w:t>
            </w:r>
            <w:r w:rsidR="00BA40F8">
              <w:rPr>
                <w:rFonts w:cstheme="minorHAnsi"/>
                <w:b/>
                <w:u w:val="single"/>
              </w:rPr>
              <w:t xml:space="preserve"> October </w:t>
            </w:r>
            <w:r>
              <w:rPr>
                <w:rFonts w:cstheme="minorHAnsi"/>
                <w:b/>
                <w:u w:val="single"/>
              </w:rPr>
              <w:t>2022</w:t>
            </w:r>
          </w:p>
          <w:p w14:paraId="61B5A90C" w14:textId="77777777" w:rsidR="00AF3FC6" w:rsidRDefault="00AF3FC6" w:rsidP="009F3BFE">
            <w:pPr>
              <w:rPr>
                <w:rFonts w:cstheme="minorHAnsi"/>
                <w:b/>
                <w:u w:val="single"/>
              </w:rPr>
            </w:pPr>
          </w:p>
          <w:p w14:paraId="112327D3" w14:textId="11161B17" w:rsidR="00AF3FC6" w:rsidRDefault="00AF3FC6" w:rsidP="009F3BFE">
            <w:pPr>
              <w:rPr>
                <w:rFonts w:cstheme="minorHAnsi"/>
              </w:rPr>
            </w:pPr>
            <w:r w:rsidRPr="00784380">
              <w:rPr>
                <w:rFonts w:cstheme="minorHAnsi"/>
              </w:rPr>
              <w:t>The financial position as at</w:t>
            </w:r>
            <w:r>
              <w:rPr>
                <w:rFonts w:cstheme="minorHAnsi"/>
              </w:rPr>
              <w:t xml:space="preserve"> </w:t>
            </w:r>
            <w:r w:rsidR="00BA40F8">
              <w:rPr>
                <w:rFonts w:cstheme="minorHAnsi"/>
              </w:rPr>
              <w:t>31</w:t>
            </w:r>
            <w:r w:rsidR="00BA40F8" w:rsidRPr="00BA40F8">
              <w:rPr>
                <w:rFonts w:cstheme="minorHAnsi"/>
                <w:vertAlign w:val="superscript"/>
              </w:rPr>
              <w:t>st</w:t>
            </w:r>
            <w:r w:rsidR="00BA40F8">
              <w:rPr>
                <w:rFonts w:cstheme="minorHAnsi"/>
              </w:rPr>
              <w:t xml:space="preserve"> October</w:t>
            </w:r>
            <w:r w:rsidR="00F27DE8">
              <w:rPr>
                <w:rFonts w:cstheme="minorHAnsi"/>
              </w:rPr>
              <w:t xml:space="preserve"> was £26800.69</w:t>
            </w:r>
            <w:r>
              <w:rPr>
                <w:rFonts w:cstheme="minorHAnsi"/>
              </w:rPr>
              <w:t xml:space="preserve"> in</w:t>
            </w:r>
            <w:r w:rsidRPr="00784380">
              <w:rPr>
                <w:rFonts w:cstheme="minorHAnsi"/>
              </w:rPr>
              <w:t xml:space="preserve"> the current account.</w:t>
            </w:r>
          </w:p>
          <w:p w14:paraId="77B21E84" w14:textId="26CAE785" w:rsidR="00AF3FC6" w:rsidRPr="00784380" w:rsidRDefault="00AF3FC6" w:rsidP="0092395C">
            <w:pPr>
              <w:rPr>
                <w:rFonts w:cstheme="minorHAnsi"/>
              </w:rPr>
            </w:pPr>
          </w:p>
        </w:tc>
      </w:tr>
      <w:tr w:rsidR="00AF3FC6" w:rsidRPr="00784380" w14:paraId="0FF5335B" w14:textId="77777777" w:rsidTr="00AF3FC6">
        <w:tc>
          <w:tcPr>
            <w:tcW w:w="721" w:type="dxa"/>
          </w:tcPr>
          <w:p w14:paraId="0E83F15F" w14:textId="409138A5" w:rsidR="00AF3FC6" w:rsidRDefault="00AF3FC6" w:rsidP="00F93DD5">
            <w:pPr>
              <w:rPr>
                <w:rFonts w:cstheme="minorHAnsi"/>
              </w:rPr>
            </w:pPr>
            <w:r>
              <w:rPr>
                <w:rFonts w:cstheme="minorHAnsi"/>
              </w:rPr>
              <w:t>1</w:t>
            </w:r>
            <w:r w:rsidR="003F5440">
              <w:rPr>
                <w:rFonts w:cstheme="minorHAnsi"/>
              </w:rPr>
              <w:t>4</w:t>
            </w:r>
            <w:r>
              <w:rPr>
                <w:rFonts w:cstheme="minorHAnsi"/>
              </w:rPr>
              <w:t>.00</w:t>
            </w:r>
          </w:p>
        </w:tc>
        <w:tc>
          <w:tcPr>
            <w:tcW w:w="10160" w:type="dxa"/>
          </w:tcPr>
          <w:p w14:paraId="0CBB83CD" w14:textId="7CDF7F03" w:rsidR="00AF3FC6" w:rsidRPr="00784380" w:rsidRDefault="00AF3FC6" w:rsidP="00F32ABC">
            <w:pPr>
              <w:rPr>
                <w:rFonts w:cstheme="minorHAnsi"/>
              </w:rPr>
            </w:pPr>
            <w:r w:rsidRPr="00784380">
              <w:rPr>
                <w:rFonts w:cstheme="minorHAnsi"/>
                <w:b/>
                <w:u w:val="single"/>
              </w:rPr>
              <w:t>Planning Applications</w:t>
            </w:r>
            <w:r w:rsidR="00204193">
              <w:rPr>
                <w:rFonts w:cstheme="minorHAnsi"/>
                <w:b/>
                <w:u w:val="single"/>
              </w:rPr>
              <w:t xml:space="preserve"> - Nil</w:t>
            </w:r>
          </w:p>
          <w:p w14:paraId="76CF762A" w14:textId="17BD0B69" w:rsidR="00AF3FC6" w:rsidRPr="007226C1" w:rsidRDefault="00AF3FC6" w:rsidP="00D44068">
            <w:pPr>
              <w:rPr>
                <w:rFonts w:cstheme="minorHAnsi"/>
                <w:b/>
                <w:u w:val="single"/>
              </w:rPr>
            </w:pPr>
          </w:p>
        </w:tc>
      </w:tr>
      <w:tr w:rsidR="00AF3FC6" w:rsidRPr="00784380" w14:paraId="13542777" w14:textId="77777777" w:rsidTr="00AF3FC6">
        <w:tc>
          <w:tcPr>
            <w:tcW w:w="721" w:type="dxa"/>
          </w:tcPr>
          <w:p w14:paraId="24B5585D" w14:textId="3ABB57F1" w:rsidR="00AF3FC6" w:rsidRDefault="00AF3FC6" w:rsidP="00F32ABC">
            <w:pPr>
              <w:rPr>
                <w:rFonts w:cstheme="minorHAnsi"/>
              </w:rPr>
            </w:pPr>
            <w:r>
              <w:rPr>
                <w:rFonts w:cstheme="minorHAnsi"/>
              </w:rPr>
              <w:t>1</w:t>
            </w:r>
            <w:r w:rsidR="003F5440">
              <w:rPr>
                <w:rFonts w:cstheme="minorHAnsi"/>
              </w:rPr>
              <w:t>5</w:t>
            </w:r>
            <w:r>
              <w:rPr>
                <w:rFonts w:cstheme="minorHAnsi"/>
              </w:rPr>
              <w:t>.00</w:t>
            </w:r>
          </w:p>
          <w:p w14:paraId="4729A52D" w14:textId="1FC35C36" w:rsidR="00AF3FC6" w:rsidRDefault="00AF3FC6" w:rsidP="00F93DD5">
            <w:pPr>
              <w:rPr>
                <w:rFonts w:cstheme="minorHAnsi"/>
              </w:rPr>
            </w:pPr>
          </w:p>
        </w:tc>
        <w:tc>
          <w:tcPr>
            <w:tcW w:w="10160" w:type="dxa"/>
          </w:tcPr>
          <w:p w14:paraId="1784F90E" w14:textId="77777777" w:rsidR="00AF3FC6" w:rsidRDefault="00AF3FC6" w:rsidP="006D3E44">
            <w:pPr>
              <w:rPr>
                <w:rFonts w:cstheme="minorHAnsi"/>
                <w:b/>
                <w:u w:val="single"/>
              </w:rPr>
            </w:pPr>
            <w:r w:rsidRPr="00784380">
              <w:rPr>
                <w:rFonts w:cstheme="minorHAnsi"/>
                <w:b/>
                <w:u w:val="single"/>
              </w:rPr>
              <w:t>Planning Applications Determined</w:t>
            </w:r>
            <w:r>
              <w:rPr>
                <w:rFonts w:cstheme="minorHAnsi"/>
                <w:b/>
                <w:u w:val="single"/>
              </w:rPr>
              <w:t xml:space="preserve"> </w:t>
            </w:r>
          </w:p>
          <w:p w14:paraId="6353574A" w14:textId="77777777" w:rsidR="00AF3FC6" w:rsidRDefault="00AF3FC6" w:rsidP="006D3E44">
            <w:pPr>
              <w:rPr>
                <w:rFonts w:cstheme="minorHAnsi"/>
                <w:b/>
                <w:u w:val="single"/>
              </w:rPr>
            </w:pPr>
          </w:p>
          <w:p w14:paraId="7B9DD8E5" w14:textId="77777777" w:rsidR="00235A1E" w:rsidRPr="00235A1E" w:rsidRDefault="00235A1E" w:rsidP="00235A1E">
            <w:pPr>
              <w:rPr>
                <w:rFonts w:cstheme="minorHAnsi"/>
                <w:bCs/>
              </w:rPr>
            </w:pPr>
            <w:r w:rsidRPr="00235A1E">
              <w:rPr>
                <w:rFonts w:cstheme="minorHAnsi"/>
                <w:bCs/>
              </w:rPr>
              <w:lastRenderedPageBreak/>
              <w:t xml:space="preserve">UTT/21/2245/OP | Outline application, with all matters reserved except for access and layout, for 5 dwellings | Sparlings Farm Chelmsford Road Barnston CM6 1LP – </w:t>
            </w:r>
            <w:r w:rsidRPr="00235A1E">
              <w:rPr>
                <w:rFonts w:cstheme="minorHAnsi"/>
                <w:b/>
              </w:rPr>
              <w:t>Approved with conditions</w:t>
            </w:r>
          </w:p>
          <w:p w14:paraId="23B28990" w14:textId="6C3CE604" w:rsidR="00033613" w:rsidRPr="00204193" w:rsidRDefault="00033613" w:rsidP="00BA40F8">
            <w:pPr>
              <w:rPr>
                <w:rFonts w:cstheme="minorHAnsi"/>
                <w:bCs/>
              </w:rPr>
            </w:pPr>
          </w:p>
        </w:tc>
      </w:tr>
      <w:tr w:rsidR="00AF3FC6" w:rsidRPr="00784380" w14:paraId="77EC8CDE" w14:textId="77777777" w:rsidTr="00AF3FC6">
        <w:tc>
          <w:tcPr>
            <w:tcW w:w="721" w:type="dxa"/>
          </w:tcPr>
          <w:p w14:paraId="6DCC6628" w14:textId="169CAF99" w:rsidR="00AF3FC6" w:rsidRDefault="00AF3FC6" w:rsidP="00F93DD5">
            <w:pPr>
              <w:rPr>
                <w:rFonts w:cstheme="minorHAnsi"/>
              </w:rPr>
            </w:pPr>
            <w:r>
              <w:rPr>
                <w:rFonts w:cstheme="minorHAnsi"/>
              </w:rPr>
              <w:lastRenderedPageBreak/>
              <w:t>1</w:t>
            </w:r>
            <w:r w:rsidR="003F5440">
              <w:rPr>
                <w:rFonts w:cstheme="minorHAnsi"/>
              </w:rPr>
              <w:t>6</w:t>
            </w:r>
            <w:r w:rsidRPr="00784380">
              <w:rPr>
                <w:rFonts w:cstheme="minorHAnsi"/>
              </w:rPr>
              <w:t>.00</w:t>
            </w:r>
          </w:p>
        </w:tc>
        <w:tc>
          <w:tcPr>
            <w:tcW w:w="10160" w:type="dxa"/>
          </w:tcPr>
          <w:p w14:paraId="0F489D7C" w14:textId="77777777" w:rsidR="00AF3FC6" w:rsidRDefault="00AF3FC6" w:rsidP="00822B03">
            <w:pPr>
              <w:rPr>
                <w:rFonts w:cstheme="minorHAnsi"/>
              </w:rPr>
            </w:pPr>
            <w:r w:rsidRPr="00784380">
              <w:rPr>
                <w:rFonts w:cstheme="minorHAnsi"/>
                <w:b/>
                <w:u w:val="single"/>
              </w:rPr>
              <w:t>General Correspondence to note</w:t>
            </w:r>
            <w:r>
              <w:rPr>
                <w:rFonts w:cstheme="minorHAnsi"/>
                <w:b/>
                <w:u w:val="single"/>
              </w:rPr>
              <w:t xml:space="preserve"> - </w:t>
            </w:r>
            <w:r w:rsidRPr="005B2112">
              <w:rPr>
                <w:rFonts w:cstheme="minorHAnsi"/>
              </w:rPr>
              <w:t>Nil</w:t>
            </w:r>
            <w:r>
              <w:rPr>
                <w:rFonts w:cstheme="minorHAnsi"/>
              </w:rPr>
              <w:t xml:space="preserve">  </w:t>
            </w:r>
          </w:p>
          <w:p w14:paraId="557801DE" w14:textId="77777777" w:rsidR="00AF3FC6" w:rsidRPr="00C87151" w:rsidRDefault="00AF3FC6" w:rsidP="002F6036">
            <w:pPr>
              <w:rPr>
                <w:rFonts w:cstheme="minorHAnsi"/>
                <w:b/>
                <w:u w:val="single"/>
              </w:rPr>
            </w:pPr>
          </w:p>
        </w:tc>
      </w:tr>
      <w:tr w:rsidR="00AF3FC6" w:rsidRPr="00784380" w14:paraId="4697D83C" w14:textId="77777777" w:rsidTr="00AF3FC6">
        <w:tc>
          <w:tcPr>
            <w:tcW w:w="721" w:type="dxa"/>
          </w:tcPr>
          <w:p w14:paraId="58906B56" w14:textId="402794BC" w:rsidR="00AF3FC6" w:rsidRDefault="00AF3FC6" w:rsidP="00F93DD5">
            <w:pPr>
              <w:rPr>
                <w:rFonts w:cstheme="minorHAnsi"/>
              </w:rPr>
            </w:pPr>
            <w:r>
              <w:rPr>
                <w:rFonts w:cstheme="minorHAnsi"/>
              </w:rPr>
              <w:t>1</w:t>
            </w:r>
            <w:r w:rsidR="003F5440">
              <w:rPr>
                <w:rFonts w:cstheme="minorHAnsi"/>
              </w:rPr>
              <w:t>7</w:t>
            </w:r>
            <w:r w:rsidRPr="00784380">
              <w:rPr>
                <w:rFonts w:cstheme="minorHAnsi"/>
              </w:rPr>
              <w:t>.00</w:t>
            </w:r>
          </w:p>
        </w:tc>
        <w:tc>
          <w:tcPr>
            <w:tcW w:w="10160" w:type="dxa"/>
          </w:tcPr>
          <w:p w14:paraId="7DD88BF1" w14:textId="77777777" w:rsidR="00AF3FC6" w:rsidRDefault="00AF3FC6" w:rsidP="00D103C7">
            <w:pPr>
              <w:rPr>
                <w:rFonts w:cstheme="minorHAnsi"/>
                <w:bCs/>
                <w:u w:val="single"/>
              </w:rPr>
            </w:pPr>
            <w:r w:rsidRPr="00784380">
              <w:rPr>
                <w:rFonts w:cstheme="minorHAnsi"/>
                <w:b/>
                <w:u w:val="single"/>
              </w:rPr>
              <w:t xml:space="preserve">EALC – </w:t>
            </w:r>
            <w:r>
              <w:rPr>
                <w:rFonts w:cstheme="minorHAnsi"/>
                <w:b/>
                <w:u w:val="single"/>
              </w:rPr>
              <w:t>V</w:t>
            </w:r>
            <w:r w:rsidRPr="00784380">
              <w:rPr>
                <w:rFonts w:cstheme="minorHAnsi"/>
                <w:b/>
                <w:u w:val="single"/>
              </w:rPr>
              <w:t xml:space="preserve">arious </w:t>
            </w:r>
            <w:r>
              <w:rPr>
                <w:rFonts w:cstheme="minorHAnsi"/>
                <w:b/>
                <w:u w:val="single"/>
              </w:rPr>
              <w:t xml:space="preserve">– </w:t>
            </w:r>
            <w:r w:rsidRPr="00D103C7">
              <w:rPr>
                <w:rFonts w:cstheme="minorHAnsi"/>
                <w:bCs/>
                <w:u w:val="single"/>
              </w:rPr>
              <w:t>Nil</w:t>
            </w:r>
          </w:p>
          <w:p w14:paraId="3772B508" w14:textId="6CFE964A" w:rsidR="00AF3FC6" w:rsidRPr="00D103C7" w:rsidRDefault="00AF3FC6" w:rsidP="00D103C7">
            <w:pPr>
              <w:rPr>
                <w:rFonts w:cstheme="minorHAnsi"/>
                <w:bCs/>
                <w:u w:val="single"/>
              </w:rPr>
            </w:pPr>
          </w:p>
        </w:tc>
      </w:tr>
      <w:tr w:rsidR="00AF3FC6" w:rsidRPr="00784380" w14:paraId="29BCACBF" w14:textId="77777777" w:rsidTr="00AF3FC6">
        <w:tc>
          <w:tcPr>
            <w:tcW w:w="721" w:type="dxa"/>
          </w:tcPr>
          <w:p w14:paraId="719BA395" w14:textId="1148E881" w:rsidR="00AF3FC6" w:rsidRPr="00784380" w:rsidRDefault="00AF3FC6" w:rsidP="00244F6A">
            <w:pPr>
              <w:rPr>
                <w:rFonts w:cstheme="minorHAnsi"/>
              </w:rPr>
            </w:pPr>
            <w:r>
              <w:rPr>
                <w:rFonts w:cstheme="minorHAnsi"/>
              </w:rPr>
              <w:t>1</w:t>
            </w:r>
            <w:r w:rsidR="003F5440">
              <w:rPr>
                <w:rFonts w:cstheme="minorHAnsi"/>
              </w:rPr>
              <w:t>8</w:t>
            </w:r>
            <w:r w:rsidRPr="00784380">
              <w:rPr>
                <w:rFonts w:cstheme="minorHAnsi"/>
              </w:rPr>
              <w:t>.00</w:t>
            </w:r>
          </w:p>
        </w:tc>
        <w:tc>
          <w:tcPr>
            <w:tcW w:w="10160" w:type="dxa"/>
          </w:tcPr>
          <w:p w14:paraId="5828DE37" w14:textId="273827DA" w:rsidR="00AF3FC6" w:rsidRDefault="00AF3FC6" w:rsidP="00552F61">
            <w:pPr>
              <w:rPr>
                <w:rFonts w:cstheme="minorHAnsi"/>
                <w:bCs/>
                <w:u w:val="single"/>
              </w:rPr>
            </w:pPr>
            <w:r w:rsidRPr="00784380">
              <w:rPr>
                <w:rFonts w:cstheme="minorHAnsi"/>
                <w:b/>
                <w:u w:val="single"/>
              </w:rPr>
              <w:t xml:space="preserve">Bus News </w:t>
            </w:r>
          </w:p>
          <w:p w14:paraId="02C2DB5F" w14:textId="305DA0AD" w:rsidR="009350E7" w:rsidRDefault="009350E7" w:rsidP="00552F61">
            <w:pPr>
              <w:rPr>
                <w:rFonts w:cstheme="minorHAnsi"/>
                <w:b/>
              </w:rPr>
            </w:pPr>
          </w:p>
          <w:p w14:paraId="12E9D575" w14:textId="6A1D1467" w:rsidR="00A12642" w:rsidRPr="00F27DE8" w:rsidRDefault="00A12642" w:rsidP="00552F61">
            <w:pPr>
              <w:rPr>
                <w:rFonts w:cstheme="minorHAnsi"/>
                <w:bCs/>
              </w:rPr>
            </w:pPr>
            <w:r w:rsidRPr="00F27DE8">
              <w:rPr>
                <w:rFonts w:cstheme="minorHAnsi"/>
                <w:bCs/>
              </w:rPr>
              <w:t>Cllr Tuttlebury reported that the buses have been running on time.</w:t>
            </w:r>
          </w:p>
          <w:p w14:paraId="78A494E6" w14:textId="5CF12175" w:rsidR="00DF5137" w:rsidRPr="00F27DE8" w:rsidRDefault="00DF5137" w:rsidP="00552F61">
            <w:pPr>
              <w:rPr>
                <w:rFonts w:cstheme="minorHAnsi"/>
                <w:bCs/>
              </w:rPr>
            </w:pPr>
          </w:p>
          <w:p w14:paraId="299D608B" w14:textId="6354F3A9" w:rsidR="00DF5137" w:rsidRPr="00F27DE8" w:rsidRDefault="00DF5137" w:rsidP="00552F61">
            <w:pPr>
              <w:rPr>
                <w:rFonts w:cstheme="minorHAnsi"/>
                <w:bCs/>
              </w:rPr>
            </w:pPr>
            <w:r w:rsidRPr="00F27DE8">
              <w:rPr>
                <w:rFonts w:cstheme="minorHAnsi"/>
                <w:bCs/>
              </w:rPr>
              <w:t xml:space="preserve">The Buffy Bus has been very well received by residents and the </w:t>
            </w:r>
            <w:r w:rsidR="00F27DE8" w:rsidRPr="00F27DE8">
              <w:rPr>
                <w:rFonts w:cstheme="minorHAnsi"/>
                <w:bCs/>
              </w:rPr>
              <w:t>Cllr Tuttlebury thanked the village hall committee for the use of the car park.</w:t>
            </w:r>
          </w:p>
          <w:p w14:paraId="1D56E5DA" w14:textId="64955E17" w:rsidR="00AF3FC6" w:rsidRPr="00784380" w:rsidRDefault="00AF3FC6" w:rsidP="0092395C">
            <w:pPr>
              <w:rPr>
                <w:rFonts w:cstheme="minorHAnsi"/>
              </w:rPr>
            </w:pPr>
          </w:p>
        </w:tc>
      </w:tr>
      <w:tr w:rsidR="00AF3FC6" w:rsidRPr="00784380" w14:paraId="79A71894" w14:textId="77777777" w:rsidTr="00AF3FC6">
        <w:tc>
          <w:tcPr>
            <w:tcW w:w="721" w:type="dxa"/>
          </w:tcPr>
          <w:p w14:paraId="463BD8FA" w14:textId="3680F39D" w:rsidR="00AF3FC6" w:rsidRPr="00784380" w:rsidRDefault="00E37458" w:rsidP="00493116">
            <w:pPr>
              <w:rPr>
                <w:rFonts w:cstheme="minorHAnsi"/>
              </w:rPr>
            </w:pPr>
            <w:r>
              <w:rPr>
                <w:rFonts w:cstheme="minorHAnsi"/>
              </w:rPr>
              <w:t>1</w:t>
            </w:r>
            <w:r w:rsidR="003F5440">
              <w:rPr>
                <w:rFonts w:cstheme="minorHAnsi"/>
              </w:rPr>
              <w:t>9</w:t>
            </w:r>
            <w:r>
              <w:rPr>
                <w:rFonts w:cstheme="minorHAnsi"/>
              </w:rPr>
              <w:t>.00</w:t>
            </w:r>
          </w:p>
        </w:tc>
        <w:tc>
          <w:tcPr>
            <w:tcW w:w="10160" w:type="dxa"/>
          </w:tcPr>
          <w:p w14:paraId="32E1BE6C" w14:textId="77777777" w:rsidR="00AF3FC6" w:rsidRDefault="00AF3FC6" w:rsidP="00314F2A">
            <w:pPr>
              <w:rPr>
                <w:rFonts w:cstheme="minorHAnsi"/>
                <w:b/>
                <w:u w:val="single"/>
              </w:rPr>
            </w:pPr>
            <w:r>
              <w:rPr>
                <w:rFonts w:cstheme="minorHAnsi"/>
                <w:b/>
                <w:u w:val="single"/>
              </w:rPr>
              <w:t>Any Other Business</w:t>
            </w:r>
          </w:p>
          <w:p w14:paraId="1952F1EE" w14:textId="78D02CEC" w:rsidR="00AF3FC6" w:rsidRDefault="00AF3FC6" w:rsidP="00E73EFD">
            <w:pPr>
              <w:rPr>
                <w:rFonts w:cstheme="minorHAnsi"/>
              </w:rPr>
            </w:pPr>
          </w:p>
          <w:p w14:paraId="507DBCDE" w14:textId="41C078AC" w:rsidR="009350E7" w:rsidRDefault="00BA5CF8" w:rsidP="00BA40F8">
            <w:pPr>
              <w:rPr>
                <w:rFonts w:cstheme="minorHAnsi"/>
              </w:rPr>
            </w:pPr>
            <w:r>
              <w:rPr>
                <w:rFonts w:cstheme="minorHAnsi"/>
              </w:rPr>
              <w:t>Uttlesford</w:t>
            </w:r>
            <w:r w:rsidR="00F51CBD">
              <w:rPr>
                <w:rFonts w:cstheme="minorHAnsi"/>
              </w:rPr>
              <w:t xml:space="preserve"> Planning Department - Breach of Planning notification on High Easter Rd – New vehicular access created onto a classified road without planning permission – File closed with no further action.</w:t>
            </w:r>
          </w:p>
          <w:p w14:paraId="61223DBB" w14:textId="60204180" w:rsidR="00F51CBD" w:rsidRPr="00784380" w:rsidRDefault="00F51CBD" w:rsidP="00BA40F8">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34F16" w:rsidRPr="00E567AB" w14:paraId="2EB9D869" w14:textId="77777777" w:rsidTr="006F0C80">
        <w:tc>
          <w:tcPr>
            <w:tcW w:w="8635" w:type="dxa"/>
          </w:tcPr>
          <w:p w14:paraId="52BC7CC8" w14:textId="0F9B9ABE" w:rsidR="00B34F16" w:rsidRDefault="00BA40F8" w:rsidP="002B6FA0">
            <w:pPr>
              <w:rPr>
                <w:rFonts w:cstheme="minorHAnsi"/>
                <w:b/>
                <w:sz w:val="20"/>
                <w:szCs w:val="20"/>
                <w:u w:val="single"/>
              </w:rPr>
            </w:pPr>
            <w:r>
              <w:rPr>
                <w:rFonts w:cstheme="minorHAnsi"/>
                <w:b/>
                <w:sz w:val="20"/>
                <w:szCs w:val="20"/>
                <w:u w:val="single"/>
              </w:rPr>
              <w:t>November</w:t>
            </w:r>
            <w:r w:rsidR="00F53D62">
              <w:rPr>
                <w:rFonts w:cstheme="minorHAnsi"/>
                <w:b/>
                <w:sz w:val="20"/>
                <w:szCs w:val="20"/>
                <w:u w:val="single"/>
              </w:rPr>
              <w:t xml:space="preserve"> </w:t>
            </w:r>
            <w:r w:rsidR="00ED22E6">
              <w:rPr>
                <w:rFonts w:cstheme="minorHAnsi"/>
                <w:b/>
                <w:sz w:val="20"/>
                <w:szCs w:val="20"/>
                <w:u w:val="single"/>
              </w:rPr>
              <w:t>202</w:t>
            </w:r>
            <w:r w:rsidR="00E73EFD">
              <w:rPr>
                <w:rFonts w:cstheme="minorHAnsi"/>
                <w:b/>
                <w:sz w:val="20"/>
                <w:szCs w:val="20"/>
                <w:u w:val="single"/>
              </w:rPr>
              <w:t>2</w:t>
            </w:r>
          </w:p>
          <w:p w14:paraId="27514CD4" w14:textId="0719B3BA" w:rsidR="00847799" w:rsidRPr="00314F2A" w:rsidRDefault="00847799" w:rsidP="002B6FA0">
            <w:pPr>
              <w:rPr>
                <w:rFonts w:cstheme="minorHAnsi"/>
                <w:b/>
                <w:sz w:val="20"/>
                <w:szCs w:val="20"/>
                <w:u w:val="single"/>
              </w:rPr>
            </w:pPr>
          </w:p>
        </w:tc>
        <w:tc>
          <w:tcPr>
            <w:tcW w:w="1821" w:type="dxa"/>
          </w:tcPr>
          <w:p w14:paraId="74FD2679" w14:textId="77777777" w:rsidR="00B34F16" w:rsidRDefault="00B34F16" w:rsidP="00A57D13">
            <w:pPr>
              <w:rPr>
                <w:rFonts w:cstheme="minorHAnsi"/>
                <w:sz w:val="20"/>
                <w:szCs w:val="20"/>
              </w:rPr>
            </w:pPr>
          </w:p>
        </w:tc>
      </w:tr>
      <w:tr w:rsidR="00026518" w:rsidRPr="00E567AB" w14:paraId="31CB534E" w14:textId="77777777" w:rsidTr="006F0C80">
        <w:tc>
          <w:tcPr>
            <w:tcW w:w="8635" w:type="dxa"/>
          </w:tcPr>
          <w:p w14:paraId="4F84ACB8" w14:textId="3C2B5EC7" w:rsidR="00026518" w:rsidRDefault="00FD1C9D" w:rsidP="00A3333D">
            <w:pPr>
              <w:rPr>
                <w:rFonts w:cstheme="minorHAnsi"/>
                <w:sz w:val="20"/>
                <w:szCs w:val="20"/>
              </w:rPr>
            </w:pPr>
            <w:bookmarkStart w:id="0" w:name="_Hlk487116555"/>
            <w:r>
              <w:rPr>
                <w:rFonts w:cstheme="minorHAnsi"/>
                <w:sz w:val="20"/>
                <w:szCs w:val="20"/>
              </w:rPr>
              <w:t>Landvista Ltd</w:t>
            </w:r>
          </w:p>
        </w:tc>
        <w:tc>
          <w:tcPr>
            <w:tcW w:w="1821" w:type="dxa"/>
          </w:tcPr>
          <w:p w14:paraId="5603565A" w14:textId="772030BD" w:rsidR="00026518" w:rsidRDefault="00FD1C9D" w:rsidP="00204193">
            <w:pPr>
              <w:rPr>
                <w:rFonts w:cstheme="minorHAnsi"/>
                <w:sz w:val="20"/>
                <w:szCs w:val="20"/>
              </w:rPr>
            </w:pPr>
            <w:r>
              <w:rPr>
                <w:rFonts w:cstheme="minorHAnsi"/>
                <w:sz w:val="20"/>
                <w:szCs w:val="20"/>
              </w:rPr>
              <w:t xml:space="preserve">£ </w:t>
            </w:r>
            <w:r w:rsidR="00460E8B">
              <w:rPr>
                <w:rFonts w:cstheme="minorHAnsi"/>
                <w:sz w:val="20"/>
                <w:szCs w:val="20"/>
              </w:rPr>
              <w:t>1077.12</w:t>
            </w:r>
          </w:p>
          <w:p w14:paraId="2FE2FB31" w14:textId="61996D4F" w:rsidR="00204193" w:rsidRDefault="00204193" w:rsidP="00204193">
            <w:pPr>
              <w:rPr>
                <w:rFonts w:cstheme="minorHAnsi"/>
                <w:sz w:val="20"/>
                <w:szCs w:val="20"/>
              </w:rPr>
            </w:pPr>
          </w:p>
        </w:tc>
      </w:tr>
      <w:tr w:rsidR="00196D67" w:rsidRPr="00E567AB" w14:paraId="7D035993" w14:textId="77777777" w:rsidTr="006F0C80">
        <w:tc>
          <w:tcPr>
            <w:tcW w:w="8635" w:type="dxa"/>
          </w:tcPr>
          <w:p w14:paraId="4EC70080" w14:textId="0DEB5A95" w:rsidR="00196D67" w:rsidRDefault="00196D67" w:rsidP="00A3333D">
            <w:pPr>
              <w:rPr>
                <w:rFonts w:cstheme="minorHAnsi"/>
                <w:sz w:val="20"/>
                <w:szCs w:val="20"/>
              </w:rPr>
            </w:pPr>
            <w:r>
              <w:rPr>
                <w:rFonts w:cstheme="minorHAnsi"/>
                <w:sz w:val="20"/>
                <w:szCs w:val="20"/>
              </w:rPr>
              <w:t>A&amp;J Lighting</w:t>
            </w:r>
          </w:p>
        </w:tc>
        <w:tc>
          <w:tcPr>
            <w:tcW w:w="1821" w:type="dxa"/>
          </w:tcPr>
          <w:p w14:paraId="772023DA" w14:textId="77777777" w:rsidR="00196D67" w:rsidRDefault="00196D67" w:rsidP="00204193">
            <w:pPr>
              <w:rPr>
                <w:rFonts w:cstheme="minorHAnsi"/>
                <w:sz w:val="20"/>
                <w:szCs w:val="20"/>
              </w:rPr>
            </w:pPr>
            <w:r>
              <w:rPr>
                <w:rFonts w:cstheme="minorHAnsi"/>
                <w:sz w:val="20"/>
                <w:szCs w:val="20"/>
              </w:rPr>
              <w:t>£202.20</w:t>
            </w:r>
          </w:p>
          <w:p w14:paraId="436B0DF5" w14:textId="69D04CD3" w:rsidR="00196D67" w:rsidRDefault="00196D67" w:rsidP="00204193">
            <w:pPr>
              <w:rPr>
                <w:rFonts w:cstheme="minorHAnsi"/>
                <w:sz w:val="20"/>
                <w:szCs w:val="20"/>
              </w:rPr>
            </w:pPr>
          </w:p>
        </w:tc>
      </w:tr>
      <w:tr w:rsidR="00DB3118" w:rsidRPr="00E567AB" w14:paraId="3F5A2F30" w14:textId="77777777" w:rsidTr="006F0C80">
        <w:tc>
          <w:tcPr>
            <w:tcW w:w="8635" w:type="dxa"/>
          </w:tcPr>
          <w:p w14:paraId="6B236687" w14:textId="5A92C488" w:rsidR="00DB3118" w:rsidRDefault="00DB3118" w:rsidP="00DB3118">
            <w:pPr>
              <w:rPr>
                <w:rFonts w:cstheme="minorHAnsi"/>
                <w:sz w:val="20"/>
                <w:szCs w:val="20"/>
              </w:rPr>
            </w:pPr>
            <w:r>
              <w:rPr>
                <w:rFonts w:cstheme="minorHAnsi"/>
                <w:sz w:val="20"/>
                <w:szCs w:val="20"/>
              </w:rPr>
              <w:t>James Todd &amp; Co</w:t>
            </w:r>
          </w:p>
        </w:tc>
        <w:tc>
          <w:tcPr>
            <w:tcW w:w="1821" w:type="dxa"/>
          </w:tcPr>
          <w:p w14:paraId="3B0D557C" w14:textId="77777777" w:rsidR="00DB3118" w:rsidRDefault="00DB3118" w:rsidP="00DB3118">
            <w:pPr>
              <w:rPr>
                <w:rFonts w:cstheme="minorHAnsi"/>
                <w:sz w:val="20"/>
                <w:szCs w:val="20"/>
              </w:rPr>
            </w:pPr>
            <w:r>
              <w:rPr>
                <w:rFonts w:cstheme="minorHAnsi"/>
                <w:sz w:val="20"/>
                <w:szCs w:val="20"/>
              </w:rPr>
              <w:t>£ 31.20</w:t>
            </w:r>
          </w:p>
          <w:p w14:paraId="482144D3" w14:textId="7C754CB9" w:rsidR="00DB3118" w:rsidRDefault="00DB3118" w:rsidP="00DB3118">
            <w:pPr>
              <w:rPr>
                <w:rFonts w:cstheme="minorHAnsi"/>
                <w:sz w:val="20"/>
                <w:szCs w:val="20"/>
              </w:rPr>
            </w:pPr>
          </w:p>
        </w:tc>
      </w:tr>
      <w:tr w:rsidR="00DB3118" w:rsidRPr="00A05CC5" w14:paraId="3906F01E" w14:textId="77777777" w:rsidTr="006F0C80">
        <w:tc>
          <w:tcPr>
            <w:tcW w:w="8635" w:type="dxa"/>
          </w:tcPr>
          <w:p w14:paraId="7A043873" w14:textId="77777777" w:rsidR="00DB3118" w:rsidRDefault="00DB3118" w:rsidP="00DB3118">
            <w:pPr>
              <w:rPr>
                <w:rFonts w:cstheme="minorHAnsi"/>
                <w:sz w:val="20"/>
                <w:szCs w:val="20"/>
              </w:rPr>
            </w:pPr>
            <w:bookmarkStart w:id="1" w:name="_Hlk530119717"/>
            <w:r w:rsidRPr="00A05CC5">
              <w:rPr>
                <w:rFonts w:cstheme="minorHAnsi"/>
                <w:sz w:val="20"/>
                <w:szCs w:val="20"/>
              </w:rPr>
              <w:t>Mrs F Jupp (Salary)</w:t>
            </w:r>
            <w:r w:rsidRPr="00A05CC5">
              <w:rPr>
                <w:rFonts w:cstheme="minorHAnsi"/>
                <w:sz w:val="20"/>
                <w:szCs w:val="20"/>
              </w:rPr>
              <w:tab/>
            </w:r>
            <w:r w:rsidRPr="00A05CC5">
              <w:rPr>
                <w:rFonts w:cstheme="minorHAnsi"/>
                <w:sz w:val="20"/>
                <w:szCs w:val="20"/>
              </w:rPr>
              <w:tab/>
            </w:r>
          </w:p>
          <w:p w14:paraId="676EC3AE" w14:textId="39B54426" w:rsidR="00DB3118" w:rsidRPr="00A05CC5" w:rsidRDefault="00DB3118" w:rsidP="00DB3118">
            <w:pPr>
              <w:rPr>
                <w:rFonts w:cstheme="minorHAnsi"/>
                <w:sz w:val="20"/>
                <w:szCs w:val="20"/>
              </w:rPr>
            </w:pP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r w:rsidRPr="00A05CC5">
              <w:rPr>
                <w:rFonts w:cstheme="minorHAnsi"/>
                <w:sz w:val="20"/>
                <w:szCs w:val="20"/>
              </w:rPr>
              <w:tab/>
            </w:r>
          </w:p>
        </w:tc>
        <w:tc>
          <w:tcPr>
            <w:tcW w:w="1821" w:type="dxa"/>
          </w:tcPr>
          <w:p w14:paraId="1F55C8D9" w14:textId="534B5AEC" w:rsidR="00DB3118" w:rsidRPr="00A05CC5" w:rsidRDefault="00DB3118" w:rsidP="00DB3118">
            <w:pPr>
              <w:rPr>
                <w:rFonts w:cstheme="minorHAnsi"/>
                <w:sz w:val="20"/>
                <w:szCs w:val="20"/>
              </w:rPr>
            </w:pPr>
            <w:r>
              <w:rPr>
                <w:rFonts w:cstheme="minorHAnsi"/>
                <w:sz w:val="20"/>
                <w:szCs w:val="20"/>
              </w:rPr>
              <w:t xml:space="preserve">£ </w:t>
            </w:r>
            <w:r w:rsidR="00271868">
              <w:rPr>
                <w:rFonts w:cstheme="minorHAnsi"/>
                <w:sz w:val="20"/>
                <w:szCs w:val="20"/>
              </w:rPr>
              <w:t>470.00</w:t>
            </w:r>
          </w:p>
        </w:tc>
      </w:tr>
      <w:tr w:rsidR="00DB3118" w:rsidRPr="00E567AB" w14:paraId="50414512" w14:textId="77777777" w:rsidTr="006F0C80">
        <w:tc>
          <w:tcPr>
            <w:tcW w:w="8635" w:type="dxa"/>
          </w:tcPr>
          <w:p w14:paraId="06C4C0FD" w14:textId="0DC0B353" w:rsidR="00DB3118" w:rsidRDefault="00DB3118" w:rsidP="00DB3118">
            <w:pPr>
              <w:rPr>
                <w:rFonts w:cstheme="minorHAnsi"/>
                <w:sz w:val="20"/>
                <w:szCs w:val="20"/>
              </w:rPr>
            </w:pPr>
            <w:r>
              <w:rPr>
                <w:rFonts w:cstheme="minorHAnsi"/>
                <w:sz w:val="20"/>
                <w:szCs w:val="20"/>
              </w:rPr>
              <w:t>Mrs F Jupp (Expenses)</w:t>
            </w:r>
          </w:p>
        </w:tc>
        <w:tc>
          <w:tcPr>
            <w:tcW w:w="1821" w:type="dxa"/>
          </w:tcPr>
          <w:p w14:paraId="452C518C" w14:textId="2B510E74" w:rsidR="00DB3118" w:rsidRDefault="00DB3118" w:rsidP="009C02EE">
            <w:pPr>
              <w:rPr>
                <w:rFonts w:cstheme="minorHAnsi"/>
                <w:sz w:val="20"/>
                <w:szCs w:val="20"/>
              </w:rPr>
            </w:pPr>
            <w:r>
              <w:rPr>
                <w:rFonts w:cstheme="minorHAnsi"/>
                <w:sz w:val="20"/>
                <w:szCs w:val="20"/>
              </w:rPr>
              <w:t xml:space="preserve">£ </w:t>
            </w:r>
            <w:r w:rsidR="00271868">
              <w:rPr>
                <w:rFonts w:cstheme="minorHAnsi"/>
                <w:sz w:val="20"/>
                <w:szCs w:val="20"/>
              </w:rPr>
              <w:t>14.47</w:t>
            </w:r>
          </w:p>
        </w:tc>
      </w:tr>
      <w:bookmarkEnd w:id="1"/>
      <w:tr w:rsidR="009C02EE" w:rsidRPr="00E567AB" w14:paraId="2E8E741B" w14:textId="77777777" w:rsidTr="006F0C80">
        <w:tc>
          <w:tcPr>
            <w:tcW w:w="8635" w:type="dxa"/>
          </w:tcPr>
          <w:p w14:paraId="2ADBB462" w14:textId="5FBC51BB" w:rsidR="009C02EE" w:rsidRDefault="009C02EE" w:rsidP="00DB3118">
            <w:pPr>
              <w:rPr>
                <w:rFonts w:cstheme="minorHAnsi"/>
                <w:sz w:val="20"/>
                <w:szCs w:val="20"/>
              </w:rPr>
            </w:pPr>
            <w:r>
              <w:rPr>
                <w:rFonts w:cstheme="minorHAnsi"/>
                <w:sz w:val="20"/>
                <w:szCs w:val="20"/>
              </w:rPr>
              <w:t>N Power</w:t>
            </w:r>
          </w:p>
        </w:tc>
        <w:tc>
          <w:tcPr>
            <w:tcW w:w="1821" w:type="dxa"/>
          </w:tcPr>
          <w:p w14:paraId="49A3DE28" w14:textId="1AAA8D22" w:rsidR="009C02EE" w:rsidRDefault="009C02EE" w:rsidP="00DB3118">
            <w:pPr>
              <w:rPr>
                <w:rFonts w:cstheme="minorHAnsi"/>
                <w:sz w:val="20"/>
                <w:szCs w:val="20"/>
              </w:rPr>
            </w:pPr>
            <w:r>
              <w:rPr>
                <w:rFonts w:cstheme="minorHAnsi"/>
                <w:sz w:val="20"/>
                <w:szCs w:val="20"/>
              </w:rPr>
              <w:t>£12</w:t>
            </w:r>
            <w:r w:rsidR="00271868">
              <w:rPr>
                <w:rFonts w:cstheme="minorHAnsi"/>
                <w:sz w:val="20"/>
                <w:szCs w:val="20"/>
              </w:rPr>
              <w:t>9.90</w:t>
            </w:r>
          </w:p>
        </w:tc>
      </w:tr>
      <w:tr w:rsidR="00113946" w:rsidRPr="00E567AB" w14:paraId="37533C6F" w14:textId="77777777" w:rsidTr="006F0C80">
        <w:tc>
          <w:tcPr>
            <w:tcW w:w="8635" w:type="dxa"/>
          </w:tcPr>
          <w:p w14:paraId="6B860391" w14:textId="24B08E69" w:rsidR="00113946" w:rsidRDefault="00113946" w:rsidP="00DB3118">
            <w:pPr>
              <w:rPr>
                <w:rFonts w:cstheme="minorHAnsi"/>
                <w:sz w:val="20"/>
                <w:szCs w:val="20"/>
              </w:rPr>
            </w:pPr>
            <w:r>
              <w:rPr>
                <w:rFonts w:cstheme="minorHAnsi"/>
                <w:sz w:val="20"/>
                <w:szCs w:val="20"/>
              </w:rPr>
              <w:t xml:space="preserve">N Power </w:t>
            </w:r>
          </w:p>
        </w:tc>
        <w:tc>
          <w:tcPr>
            <w:tcW w:w="1821" w:type="dxa"/>
          </w:tcPr>
          <w:p w14:paraId="0F43CE6F" w14:textId="3B1CF80E" w:rsidR="00113946" w:rsidRDefault="00113946" w:rsidP="00DB3118">
            <w:pPr>
              <w:rPr>
                <w:rFonts w:cstheme="minorHAnsi"/>
                <w:sz w:val="20"/>
                <w:szCs w:val="20"/>
              </w:rPr>
            </w:pPr>
            <w:r>
              <w:rPr>
                <w:rFonts w:cstheme="minorHAnsi"/>
                <w:sz w:val="20"/>
                <w:szCs w:val="20"/>
              </w:rPr>
              <w:t>£144.23</w:t>
            </w:r>
          </w:p>
        </w:tc>
      </w:tr>
      <w:tr w:rsidR="00DB3118" w:rsidRPr="00E567AB" w14:paraId="3F9FB1DD" w14:textId="77777777" w:rsidTr="006F0C80">
        <w:tc>
          <w:tcPr>
            <w:tcW w:w="8635" w:type="dxa"/>
          </w:tcPr>
          <w:p w14:paraId="474F433F" w14:textId="6C7744F9" w:rsidR="00DB3118" w:rsidRDefault="00DB3118" w:rsidP="00DB3118">
            <w:pPr>
              <w:rPr>
                <w:rFonts w:cstheme="minorHAnsi"/>
                <w:sz w:val="20"/>
                <w:szCs w:val="20"/>
              </w:rPr>
            </w:pPr>
            <w:r>
              <w:rPr>
                <w:rFonts w:cstheme="minorHAnsi"/>
                <w:sz w:val="20"/>
                <w:szCs w:val="20"/>
              </w:rPr>
              <w:t>A&amp;J Lighting</w:t>
            </w:r>
          </w:p>
        </w:tc>
        <w:tc>
          <w:tcPr>
            <w:tcW w:w="1821" w:type="dxa"/>
          </w:tcPr>
          <w:p w14:paraId="46D39FA1" w14:textId="29A85273" w:rsidR="00DB3118" w:rsidRDefault="00DB3118" w:rsidP="00DB3118">
            <w:pPr>
              <w:rPr>
                <w:rFonts w:cstheme="minorHAnsi"/>
                <w:sz w:val="20"/>
                <w:szCs w:val="20"/>
              </w:rPr>
            </w:pPr>
            <w:r>
              <w:rPr>
                <w:rFonts w:cstheme="minorHAnsi"/>
                <w:sz w:val="20"/>
                <w:szCs w:val="20"/>
              </w:rPr>
              <w:t>£</w:t>
            </w:r>
            <w:r w:rsidR="009C02EE">
              <w:rPr>
                <w:rFonts w:cstheme="minorHAnsi"/>
                <w:sz w:val="20"/>
                <w:szCs w:val="20"/>
              </w:rPr>
              <w:t xml:space="preserve"> </w:t>
            </w:r>
            <w:r>
              <w:rPr>
                <w:rFonts w:cstheme="minorHAnsi"/>
                <w:sz w:val="20"/>
                <w:szCs w:val="20"/>
              </w:rPr>
              <w:t>59.88</w:t>
            </w:r>
          </w:p>
        </w:tc>
      </w:tr>
      <w:tr w:rsidR="00DB3118" w:rsidRPr="00E567AB" w14:paraId="6EB512D6" w14:textId="77777777" w:rsidTr="006F0C80">
        <w:tc>
          <w:tcPr>
            <w:tcW w:w="8635" w:type="dxa"/>
          </w:tcPr>
          <w:p w14:paraId="79524B1B" w14:textId="114C2D27" w:rsidR="00DB3118" w:rsidRDefault="00DB3118" w:rsidP="00DB3118">
            <w:pPr>
              <w:rPr>
                <w:rFonts w:cstheme="minorHAnsi"/>
                <w:sz w:val="20"/>
                <w:szCs w:val="20"/>
              </w:rPr>
            </w:pPr>
            <w:r>
              <w:rPr>
                <w:rFonts w:cstheme="minorHAnsi"/>
                <w:sz w:val="20"/>
                <w:szCs w:val="20"/>
              </w:rPr>
              <w:t>A&amp;J Lig</w:t>
            </w:r>
            <w:r w:rsidR="00DD04C3">
              <w:rPr>
                <w:rFonts w:cstheme="minorHAnsi"/>
                <w:sz w:val="20"/>
                <w:szCs w:val="20"/>
              </w:rPr>
              <w:t>hting</w:t>
            </w:r>
          </w:p>
        </w:tc>
        <w:tc>
          <w:tcPr>
            <w:tcW w:w="1821" w:type="dxa"/>
          </w:tcPr>
          <w:p w14:paraId="65184251" w14:textId="1B5D140F" w:rsidR="00DB3118" w:rsidRDefault="00DD04C3" w:rsidP="00DB3118">
            <w:pPr>
              <w:rPr>
                <w:rFonts w:cstheme="minorHAnsi"/>
                <w:sz w:val="20"/>
                <w:szCs w:val="20"/>
              </w:rPr>
            </w:pPr>
            <w:r>
              <w:rPr>
                <w:rFonts w:cstheme="minorHAnsi"/>
                <w:sz w:val="20"/>
                <w:szCs w:val="20"/>
              </w:rPr>
              <w:t xml:space="preserve">£ </w:t>
            </w:r>
            <w:r w:rsidR="00271868">
              <w:rPr>
                <w:rFonts w:cstheme="minorHAnsi"/>
                <w:sz w:val="20"/>
                <w:szCs w:val="20"/>
              </w:rPr>
              <w:t>202.20</w:t>
            </w:r>
          </w:p>
        </w:tc>
      </w:tr>
      <w:tr w:rsidR="009C02EE" w:rsidRPr="00E567AB" w14:paraId="5EFFA4A0" w14:textId="77777777" w:rsidTr="006F0C80">
        <w:tc>
          <w:tcPr>
            <w:tcW w:w="8635" w:type="dxa"/>
          </w:tcPr>
          <w:p w14:paraId="036D526E" w14:textId="7DD0D6C2" w:rsidR="009C02EE" w:rsidRDefault="009C02EE" w:rsidP="00DD04C3">
            <w:pPr>
              <w:rPr>
                <w:rFonts w:cstheme="minorHAnsi"/>
                <w:sz w:val="20"/>
                <w:szCs w:val="20"/>
              </w:rPr>
            </w:pPr>
            <w:r>
              <w:rPr>
                <w:rFonts w:cstheme="minorHAnsi"/>
                <w:sz w:val="20"/>
                <w:szCs w:val="20"/>
              </w:rPr>
              <w:t>UDC</w:t>
            </w:r>
          </w:p>
        </w:tc>
        <w:tc>
          <w:tcPr>
            <w:tcW w:w="1821" w:type="dxa"/>
          </w:tcPr>
          <w:p w14:paraId="13FFFFA9" w14:textId="606023F3" w:rsidR="009C02EE" w:rsidRDefault="009C02EE" w:rsidP="00DD04C3">
            <w:pPr>
              <w:rPr>
                <w:rFonts w:cstheme="minorHAnsi"/>
                <w:sz w:val="20"/>
                <w:szCs w:val="20"/>
              </w:rPr>
            </w:pPr>
            <w:r>
              <w:rPr>
                <w:rFonts w:cstheme="minorHAnsi"/>
                <w:sz w:val="20"/>
                <w:szCs w:val="20"/>
              </w:rPr>
              <w:t>£ 59.93</w:t>
            </w:r>
          </w:p>
        </w:tc>
      </w:tr>
      <w:tr w:rsidR="00DD04C3" w:rsidRPr="00E567AB" w14:paraId="3DBAAF73" w14:textId="77777777" w:rsidTr="006F0C80">
        <w:tc>
          <w:tcPr>
            <w:tcW w:w="8635" w:type="dxa"/>
          </w:tcPr>
          <w:p w14:paraId="6B94A625" w14:textId="1DC6E76A" w:rsidR="00DD04C3" w:rsidRDefault="00DD04C3" w:rsidP="00DD04C3">
            <w:pPr>
              <w:rPr>
                <w:rFonts w:cstheme="minorHAnsi"/>
                <w:sz w:val="20"/>
                <w:szCs w:val="20"/>
              </w:rPr>
            </w:pPr>
            <w:r>
              <w:rPr>
                <w:rFonts w:cstheme="minorHAnsi"/>
                <w:sz w:val="20"/>
                <w:szCs w:val="20"/>
              </w:rPr>
              <w:t xml:space="preserve">HSBC </w:t>
            </w:r>
          </w:p>
        </w:tc>
        <w:tc>
          <w:tcPr>
            <w:tcW w:w="1821" w:type="dxa"/>
          </w:tcPr>
          <w:p w14:paraId="40B6BE98" w14:textId="5EC7B90D" w:rsidR="00DD04C3" w:rsidRDefault="00DD04C3" w:rsidP="00DD04C3">
            <w:pPr>
              <w:rPr>
                <w:rFonts w:cstheme="minorHAnsi"/>
                <w:sz w:val="20"/>
                <w:szCs w:val="20"/>
              </w:rPr>
            </w:pPr>
            <w:r>
              <w:rPr>
                <w:rFonts w:cstheme="minorHAnsi"/>
                <w:sz w:val="20"/>
                <w:szCs w:val="20"/>
              </w:rPr>
              <w:t>£ 8.00</w:t>
            </w:r>
          </w:p>
        </w:tc>
      </w:tr>
    </w:tbl>
    <w:bookmarkEnd w:id="0"/>
    <w:p w14:paraId="67351B37" w14:textId="6EA18D95" w:rsidR="007F1EA7" w:rsidRDefault="001B359F" w:rsidP="007F1EA7">
      <w:pPr>
        <w:jc w:val="center"/>
        <w:rPr>
          <w:rFonts w:cstheme="minorHAnsi"/>
        </w:rPr>
      </w:pPr>
      <w:r>
        <w:rPr>
          <w:rFonts w:cstheme="minorHAnsi"/>
        </w:rPr>
        <w:t>The next meeting is scheduled for Monday</w:t>
      </w:r>
      <w:r w:rsidR="00D50BB6">
        <w:rPr>
          <w:rFonts w:cstheme="minorHAnsi"/>
        </w:rPr>
        <w:t xml:space="preserve"> </w:t>
      </w:r>
      <w:r w:rsidR="00720EC0">
        <w:rPr>
          <w:rFonts w:cstheme="minorHAnsi"/>
        </w:rPr>
        <w:t>1</w:t>
      </w:r>
      <w:r w:rsidR="00DD04C3">
        <w:rPr>
          <w:rFonts w:cstheme="minorHAnsi"/>
        </w:rPr>
        <w:t>4</w:t>
      </w:r>
      <w:r w:rsidR="00720EC0" w:rsidRPr="00720EC0">
        <w:rPr>
          <w:rFonts w:cstheme="minorHAnsi"/>
          <w:vertAlign w:val="superscript"/>
        </w:rPr>
        <w:t>th</w:t>
      </w:r>
      <w:r w:rsidR="00720EC0">
        <w:rPr>
          <w:rFonts w:cstheme="minorHAnsi"/>
        </w:rPr>
        <w:t xml:space="preserve"> </w:t>
      </w:r>
      <w:r w:rsidR="00DD04C3">
        <w:rPr>
          <w:rFonts w:cstheme="minorHAnsi"/>
        </w:rPr>
        <w:t>November</w:t>
      </w:r>
      <w:r w:rsidR="006B6761">
        <w:rPr>
          <w:rFonts w:cstheme="minorHAnsi"/>
        </w:rPr>
        <w:t xml:space="preserve"> </w:t>
      </w:r>
      <w:r w:rsidR="00257A23">
        <w:rPr>
          <w:rFonts w:cstheme="minorHAnsi"/>
        </w:rPr>
        <w:t>20</w:t>
      </w:r>
      <w:r w:rsidR="00CD144A">
        <w:rPr>
          <w:rFonts w:cstheme="minorHAnsi"/>
        </w:rPr>
        <w:t>2</w:t>
      </w:r>
      <w:r w:rsidR="00E73EFD">
        <w:rPr>
          <w:rFonts w:cstheme="minorHAnsi"/>
        </w:rPr>
        <w:t>2</w:t>
      </w:r>
      <w:r w:rsidR="003848A3">
        <w:rPr>
          <w:rFonts w:cstheme="minorHAnsi"/>
        </w:rPr>
        <w:t>, 7</w:t>
      </w:r>
      <w:r w:rsidR="00CC6A19">
        <w:rPr>
          <w:rFonts w:cstheme="minorHAnsi"/>
        </w:rPr>
        <w:t>p.m at</w:t>
      </w:r>
      <w:r w:rsidR="00FE60C0">
        <w:rPr>
          <w:rFonts w:cstheme="minorHAnsi"/>
        </w:rPr>
        <w:t xml:space="preserve"> Barnston village hall.</w:t>
      </w:r>
    </w:p>
    <w:p w14:paraId="2306CB50" w14:textId="7B61E9AA" w:rsidR="00296328" w:rsidRDefault="00296328" w:rsidP="007F1EA7">
      <w:pPr>
        <w:jc w:val="center"/>
        <w:rPr>
          <w:rFonts w:cstheme="minorHAnsi"/>
          <w:sz w:val="16"/>
          <w:szCs w:val="16"/>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please </w:t>
      </w:r>
    </w:p>
    <w:p w14:paraId="4CEC38DF" w14:textId="2C3D899A" w:rsidR="00296328" w:rsidRPr="00784380" w:rsidRDefault="00296328" w:rsidP="007F1EA7">
      <w:pPr>
        <w:spacing w:after="0" w:line="240" w:lineRule="auto"/>
        <w:jc w:val="center"/>
        <w:rPr>
          <w:rFonts w:cstheme="minorHAnsi"/>
        </w:rPr>
      </w:pPr>
      <w:r>
        <w:rPr>
          <w:rFonts w:cstheme="minorHAnsi"/>
          <w:sz w:val="16"/>
          <w:szCs w:val="16"/>
        </w:rPr>
        <w:t>contact Barnstonpc@hotmail to request a copy.</w:t>
      </w:r>
    </w:p>
    <w:sectPr w:rsidR="00296328" w:rsidRPr="00784380" w:rsidSect="00C65CFA">
      <w:footerReference w:type="default" r:id="rId8"/>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E784" w14:textId="77777777" w:rsidR="00D01EFC" w:rsidRDefault="00D01EFC" w:rsidP="006823FE">
      <w:pPr>
        <w:spacing w:after="0" w:line="240" w:lineRule="auto"/>
      </w:pPr>
      <w:r>
        <w:separator/>
      </w:r>
    </w:p>
  </w:endnote>
  <w:endnote w:type="continuationSeparator" w:id="0">
    <w:p w14:paraId="08C44809" w14:textId="77777777" w:rsidR="00D01EFC" w:rsidRDefault="00D01EFC"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016140"/>
      <w:docPartObj>
        <w:docPartGallery w:val="Page Numbers (Bottom of Page)"/>
        <w:docPartUnique/>
      </w:docPartObj>
    </w:sdtPr>
    <w:sdtEndPr>
      <w:rPr>
        <w:color w:val="7F7F7F" w:themeColor="background1" w:themeShade="7F"/>
        <w:spacing w:val="60"/>
      </w:rPr>
    </w:sdtEndPr>
    <w:sdtContent>
      <w:p w14:paraId="3AC50C64" w14:textId="251C949C" w:rsidR="00357F10" w:rsidRDefault="00357F10">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6120B" w:rsidRPr="0036120B">
          <w:rPr>
            <w:b/>
            <w:bCs/>
            <w:noProof/>
          </w:rPr>
          <w:t>5</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FD86B" w14:textId="77777777" w:rsidR="00D01EFC" w:rsidRDefault="00D01EFC" w:rsidP="006823FE">
      <w:pPr>
        <w:spacing w:after="0" w:line="240" w:lineRule="auto"/>
      </w:pPr>
      <w:r>
        <w:separator/>
      </w:r>
    </w:p>
  </w:footnote>
  <w:footnote w:type="continuationSeparator" w:id="0">
    <w:p w14:paraId="21D03CEA" w14:textId="77777777" w:rsidR="00D01EFC" w:rsidRDefault="00D01EFC"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0"/>
  </w:num>
  <w:num w:numId="2" w16cid:durableId="246349978">
    <w:abstractNumId w:val="5"/>
  </w:num>
  <w:num w:numId="3" w16cid:durableId="1759935314">
    <w:abstractNumId w:val="0"/>
  </w:num>
  <w:num w:numId="4" w16cid:durableId="1150051598">
    <w:abstractNumId w:val="3"/>
  </w:num>
  <w:num w:numId="5" w16cid:durableId="2090421611">
    <w:abstractNumId w:val="9"/>
  </w:num>
  <w:num w:numId="6" w16cid:durableId="1293637928">
    <w:abstractNumId w:val="6"/>
  </w:num>
  <w:num w:numId="7" w16cid:durableId="979385160">
    <w:abstractNumId w:val="2"/>
  </w:num>
  <w:num w:numId="8" w16cid:durableId="1927227850">
    <w:abstractNumId w:val="4"/>
  </w:num>
  <w:num w:numId="9" w16cid:durableId="2125155676">
    <w:abstractNumId w:val="7"/>
  </w:num>
  <w:num w:numId="10" w16cid:durableId="48968355">
    <w:abstractNumId w:val="8"/>
  </w:num>
  <w:num w:numId="11" w16cid:durableId="1505244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662C"/>
    <w:rsid w:val="0000751E"/>
    <w:rsid w:val="00007A0E"/>
    <w:rsid w:val="00007E44"/>
    <w:rsid w:val="00010BBD"/>
    <w:rsid w:val="00010EDB"/>
    <w:rsid w:val="0001112B"/>
    <w:rsid w:val="00011EC8"/>
    <w:rsid w:val="00011F25"/>
    <w:rsid w:val="000132F2"/>
    <w:rsid w:val="00013D57"/>
    <w:rsid w:val="00013DC9"/>
    <w:rsid w:val="00014349"/>
    <w:rsid w:val="000147CE"/>
    <w:rsid w:val="0001510E"/>
    <w:rsid w:val="00015932"/>
    <w:rsid w:val="00015DF0"/>
    <w:rsid w:val="00016035"/>
    <w:rsid w:val="000165A9"/>
    <w:rsid w:val="00017FDF"/>
    <w:rsid w:val="00020BF8"/>
    <w:rsid w:val="00023AC4"/>
    <w:rsid w:val="00026518"/>
    <w:rsid w:val="0002696E"/>
    <w:rsid w:val="00027705"/>
    <w:rsid w:val="00027969"/>
    <w:rsid w:val="00033613"/>
    <w:rsid w:val="000337BC"/>
    <w:rsid w:val="00036349"/>
    <w:rsid w:val="00043459"/>
    <w:rsid w:val="00043590"/>
    <w:rsid w:val="00043B59"/>
    <w:rsid w:val="00043D47"/>
    <w:rsid w:val="000446CC"/>
    <w:rsid w:val="00044B2D"/>
    <w:rsid w:val="00044F7E"/>
    <w:rsid w:val="00046F2A"/>
    <w:rsid w:val="00047BAF"/>
    <w:rsid w:val="00050A38"/>
    <w:rsid w:val="000517F5"/>
    <w:rsid w:val="0005413C"/>
    <w:rsid w:val="00056A07"/>
    <w:rsid w:val="00057D79"/>
    <w:rsid w:val="00060595"/>
    <w:rsid w:val="000605B9"/>
    <w:rsid w:val="000605C6"/>
    <w:rsid w:val="00061244"/>
    <w:rsid w:val="0006372B"/>
    <w:rsid w:val="00064269"/>
    <w:rsid w:val="00064573"/>
    <w:rsid w:val="0006577F"/>
    <w:rsid w:val="00066740"/>
    <w:rsid w:val="00070564"/>
    <w:rsid w:val="00071165"/>
    <w:rsid w:val="00075FCC"/>
    <w:rsid w:val="000768C5"/>
    <w:rsid w:val="00077548"/>
    <w:rsid w:val="000800AA"/>
    <w:rsid w:val="000844EE"/>
    <w:rsid w:val="00086779"/>
    <w:rsid w:val="0009103A"/>
    <w:rsid w:val="00093274"/>
    <w:rsid w:val="00093CAA"/>
    <w:rsid w:val="0009410E"/>
    <w:rsid w:val="00095F1F"/>
    <w:rsid w:val="00097ECA"/>
    <w:rsid w:val="000A1F03"/>
    <w:rsid w:val="000A2ED4"/>
    <w:rsid w:val="000A373D"/>
    <w:rsid w:val="000A46D5"/>
    <w:rsid w:val="000A6A94"/>
    <w:rsid w:val="000A783E"/>
    <w:rsid w:val="000A7FF1"/>
    <w:rsid w:val="000B027A"/>
    <w:rsid w:val="000B3054"/>
    <w:rsid w:val="000B33DE"/>
    <w:rsid w:val="000B52D1"/>
    <w:rsid w:val="000B755A"/>
    <w:rsid w:val="000C0057"/>
    <w:rsid w:val="000C0983"/>
    <w:rsid w:val="000C1A51"/>
    <w:rsid w:val="000C2F14"/>
    <w:rsid w:val="000C32FE"/>
    <w:rsid w:val="000C3F9A"/>
    <w:rsid w:val="000C5559"/>
    <w:rsid w:val="000C5FAD"/>
    <w:rsid w:val="000C71AE"/>
    <w:rsid w:val="000D14DE"/>
    <w:rsid w:val="000D3D8B"/>
    <w:rsid w:val="000D5982"/>
    <w:rsid w:val="000D59B6"/>
    <w:rsid w:val="000E1F54"/>
    <w:rsid w:val="000E38AD"/>
    <w:rsid w:val="000E3B7A"/>
    <w:rsid w:val="000E4BC0"/>
    <w:rsid w:val="000E5FA0"/>
    <w:rsid w:val="000E771A"/>
    <w:rsid w:val="000E772C"/>
    <w:rsid w:val="000F0CE0"/>
    <w:rsid w:val="000F1635"/>
    <w:rsid w:val="000F40DB"/>
    <w:rsid w:val="000F4599"/>
    <w:rsid w:val="000F4AF3"/>
    <w:rsid w:val="000F527B"/>
    <w:rsid w:val="00100093"/>
    <w:rsid w:val="00101881"/>
    <w:rsid w:val="0010188F"/>
    <w:rsid w:val="00101B44"/>
    <w:rsid w:val="00102167"/>
    <w:rsid w:val="001023A0"/>
    <w:rsid w:val="00102744"/>
    <w:rsid w:val="00102933"/>
    <w:rsid w:val="00103BBD"/>
    <w:rsid w:val="00104AE6"/>
    <w:rsid w:val="0011064F"/>
    <w:rsid w:val="00113946"/>
    <w:rsid w:val="001147EB"/>
    <w:rsid w:val="001177B5"/>
    <w:rsid w:val="00117846"/>
    <w:rsid w:val="001201EB"/>
    <w:rsid w:val="0012113C"/>
    <w:rsid w:val="00122B22"/>
    <w:rsid w:val="00122B49"/>
    <w:rsid w:val="00123AA1"/>
    <w:rsid w:val="00125031"/>
    <w:rsid w:val="0012689E"/>
    <w:rsid w:val="00127B08"/>
    <w:rsid w:val="00131AA8"/>
    <w:rsid w:val="00135AC9"/>
    <w:rsid w:val="00135E51"/>
    <w:rsid w:val="00136992"/>
    <w:rsid w:val="00141DDF"/>
    <w:rsid w:val="0014292B"/>
    <w:rsid w:val="00142A9C"/>
    <w:rsid w:val="00142F06"/>
    <w:rsid w:val="00144A5E"/>
    <w:rsid w:val="00145D52"/>
    <w:rsid w:val="00147A5E"/>
    <w:rsid w:val="00147B3A"/>
    <w:rsid w:val="00151591"/>
    <w:rsid w:val="00152D5F"/>
    <w:rsid w:val="00154C78"/>
    <w:rsid w:val="001562B1"/>
    <w:rsid w:val="00157933"/>
    <w:rsid w:val="00162320"/>
    <w:rsid w:val="00162D1E"/>
    <w:rsid w:val="0016303A"/>
    <w:rsid w:val="001644CF"/>
    <w:rsid w:val="0016472D"/>
    <w:rsid w:val="0016541D"/>
    <w:rsid w:val="00167F51"/>
    <w:rsid w:val="001701AA"/>
    <w:rsid w:val="00170E14"/>
    <w:rsid w:val="00173B32"/>
    <w:rsid w:val="00175A2E"/>
    <w:rsid w:val="001764DB"/>
    <w:rsid w:val="00177098"/>
    <w:rsid w:val="00177274"/>
    <w:rsid w:val="00177B0B"/>
    <w:rsid w:val="00177B81"/>
    <w:rsid w:val="0018099E"/>
    <w:rsid w:val="00181310"/>
    <w:rsid w:val="0018438B"/>
    <w:rsid w:val="001846DA"/>
    <w:rsid w:val="00185D72"/>
    <w:rsid w:val="00185ECF"/>
    <w:rsid w:val="001914B5"/>
    <w:rsid w:val="00192669"/>
    <w:rsid w:val="00194689"/>
    <w:rsid w:val="00194F6B"/>
    <w:rsid w:val="00196C7D"/>
    <w:rsid w:val="00196D67"/>
    <w:rsid w:val="001A0CAD"/>
    <w:rsid w:val="001A3F65"/>
    <w:rsid w:val="001A5A5E"/>
    <w:rsid w:val="001A5C99"/>
    <w:rsid w:val="001A6D6C"/>
    <w:rsid w:val="001A74C6"/>
    <w:rsid w:val="001B0801"/>
    <w:rsid w:val="001B220E"/>
    <w:rsid w:val="001B2692"/>
    <w:rsid w:val="001B2DC2"/>
    <w:rsid w:val="001B359F"/>
    <w:rsid w:val="001B3912"/>
    <w:rsid w:val="001B5098"/>
    <w:rsid w:val="001B6977"/>
    <w:rsid w:val="001C026B"/>
    <w:rsid w:val="001C0667"/>
    <w:rsid w:val="001C1CA6"/>
    <w:rsid w:val="001C288C"/>
    <w:rsid w:val="001C3208"/>
    <w:rsid w:val="001C3966"/>
    <w:rsid w:val="001C488A"/>
    <w:rsid w:val="001C5C07"/>
    <w:rsid w:val="001C645F"/>
    <w:rsid w:val="001D0D32"/>
    <w:rsid w:val="001D2FA2"/>
    <w:rsid w:val="001D42A9"/>
    <w:rsid w:val="001D52CC"/>
    <w:rsid w:val="001D595C"/>
    <w:rsid w:val="001E0F4D"/>
    <w:rsid w:val="001E1F5A"/>
    <w:rsid w:val="001E4D11"/>
    <w:rsid w:val="001E5EBE"/>
    <w:rsid w:val="001E7A0A"/>
    <w:rsid w:val="001F19B3"/>
    <w:rsid w:val="001F7229"/>
    <w:rsid w:val="001F723E"/>
    <w:rsid w:val="00200EC4"/>
    <w:rsid w:val="00201093"/>
    <w:rsid w:val="002023D1"/>
    <w:rsid w:val="00203755"/>
    <w:rsid w:val="00204193"/>
    <w:rsid w:val="00204F2E"/>
    <w:rsid w:val="0020544C"/>
    <w:rsid w:val="0020570A"/>
    <w:rsid w:val="002058C7"/>
    <w:rsid w:val="0020611A"/>
    <w:rsid w:val="0020689E"/>
    <w:rsid w:val="00207916"/>
    <w:rsid w:val="0021044C"/>
    <w:rsid w:val="00210903"/>
    <w:rsid w:val="00211229"/>
    <w:rsid w:val="0021173A"/>
    <w:rsid w:val="002129AC"/>
    <w:rsid w:val="0021464B"/>
    <w:rsid w:val="00215189"/>
    <w:rsid w:val="00215939"/>
    <w:rsid w:val="0021645B"/>
    <w:rsid w:val="002243B0"/>
    <w:rsid w:val="00224E22"/>
    <w:rsid w:val="00224F1C"/>
    <w:rsid w:val="00225909"/>
    <w:rsid w:val="002267D1"/>
    <w:rsid w:val="0022771D"/>
    <w:rsid w:val="002305D8"/>
    <w:rsid w:val="002346B7"/>
    <w:rsid w:val="00235906"/>
    <w:rsid w:val="00235A1E"/>
    <w:rsid w:val="0023672B"/>
    <w:rsid w:val="00242521"/>
    <w:rsid w:val="00243978"/>
    <w:rsid w:val="00244F6A"/>
    <w:rsid w:val="00245766"/>
    <w:rsid w:val="002460FB"/>
    <w:rsid w:val="00247666"/>
    <w:rsid w:val="002502A7"/>
    <w:rsid w:val="00251856"/>
    <w:rsid w:val="00251E72"/>
    <w:rsid w:val="002528AB"/>
    <w:rsid w:val="00253184"/>
    <w:rsid w:val="00253E61"/>
    <w:rsid w:val="00256D35"/>
    <w:rsid w:val="00256FB4"/>
    <w:rsid w:val="00257660"/>
    <w:rsid w:val="002578CB"/>
    <w:rsid w:val="00257A23"/>
    <w:rsid w:val="00261380"/>
    <w:rsid w:val="002622E4"/>
    <w:rsid w:val="0026262C"/>
    <w:rsid w:val="00262834"/>
    <w:rsid w:val="0026283F"/>
    <w:rsid w:val="00262C6F"/>
    <w:rsid w:val="002631E6"/>
    <w:rsid w:val="00263490"/>
    <w:rsid w:val="00271868"/>
    <w:rsid w:val="00272116"/>
    <w:rsid w:val="0027423A"/>
    <w:rsid w:val="00276664"/>
    <w:rsid w:val="0028360F"/>
    <w:rsid w:val="00283806"/>
    <w:rsid w:val="0028448C"/>
    <w:rsid w:val="00284861"/>
    <w:rsid w:val="00285659"/>
    <w:rsid w:val="00286E91"/>
    <w:rsid w:val="0028768D"/>
    <w:rsid w:val="002924B1"/>
    <w:rsid w:val="00296328"/>
    <w:rsid w:val="002A10D8"/>
    <w:rsid w:val="002A2DFC"/>
    <w:rsid w:val="002A405E"/>
    <w:rsid w:val="002A615A"/>
    <w:rsid w:val="002A6868"/>
    <w:rsid w:val="002A7A5F"/>
    <w:rsid w:val="002B06EF"/>
    <w:rsid w:val="002B0DB1"/>
    <w:rsid w:val="002B0F91"/>
    <w:rsid w:val="002B2EB2"/>
    <w:rsid w:val="002B3BE9"/>
    <w:rsid w:val="002B3E99"/>
    <w:rsid w:val="002B6A43"/>
    <w:rsid w:val="002B6FA0"/>
    <w:rsid w:val="002B7BBB"/>
    <w:rsid w:val="002C05A7"/>
    <w:rsid w:val="002C28DF"/>
    <w:rsid w:val="002C3099"/>
    <w:rsid w:val="002C7D0B"/>
    <w:rsid w:val="002D05DB"/>
    <w:rsid w:val="002D0BF0"/>
    <w:rsid w:val="002D3F60"/>
    <w:rsid w:val="002D619F"/>
    <w:rsid w:val="002D6407"/>
    <w:rsid w:val="002D6A91"/>
    <w:rsid w:val="002D7A90"/>
    <w:rsid w:val="002D7BD9"/>
    <w:rsid w:val="002E13CF"/>
    <w:rsid w:val="002E1AF0"/>
    <w:rsid w:val="002E1FDA"/>
    <w:rsid w:val="002E45FD"/>
    <w:rsid w:val="002E4F2C"/>
    <w:rsid w:val="002E55CD"/>
    <w:rsid w:val="002E5910"/>
    <w:rsid w:val="002F1C78"/>
    <w:rsid w:val="002F2504"/>
    <w:rsid w:val="002F5674"/>
    <w:rsid w:val="002F6036"/>
    <w:rsid w:val="002F7965"/>
    <w:rsid w:val="002F7FEC"/>
    <w:rsid w:val="003000B2"/>
    <w:rsid w:val="00302511"/>
    <w:rsid w:val="0030271B"/>
    <w:rsid w:val="0030356C"/>
    <w:rsid w:val="00303D7C"/>
    <w:rsid w:val="00303FC4"/>
    <w:rsid w:val="00305870"/>
    <w:rsid w:val="00305D7D"/>
    <w:rsid w:val="003072D6"/>
    <w:rsid w:val="00307F3F"/>
    <w:rsid w:val="0031023E"/>
    <w:rsid w:val="003106A7"/>
    <w:rsid w:val="003117B5"/>
    <w:rsid w:val="0031266B"/>
    <w:rsid w:val="00313187"/>
    <w:rsid w:val="003136DF"/>
    <w:rsid w:val="003145F6"/>
    <w:rsid w:val="00314830"/>
    <w:rsid w:val="00314E04"/>
    <w:rsid w:val="00314F2A"/>
    <w:rsid w:val="00315C92"/>
    <w:rsid w:val="003168DE"/>
    <w:rsid w:val="00321B56"/>
    <w:rsid w:val="0032240B"/>
    <w:rsid w:val="003229E7"/>
    <w:rsid w:val="00323364"/>
    <w:rsid w:val="0032501C"/>
    <w:rsid w:val="00325C59"/>
    <w:rsid w:val="00327013"/>
    <w:rsid w:val="003270FA"/>
    <w:rsid w:val="0032719F"/>
    <w:rsid w:val="0033103E"/>
    <w:rsid w:val="00332935"/>
    <w:rsid w:val="00332B28"/>
    <w:rsid w:val="00333427"/>
    <w:rsid w:val="00333E24"/>
    <w:rsid w:val="003375AA"/>
    <w:rsid w:val="00337754"/>
    <w:rsid w:val="00345281"/>
    <w:rsid w:val="00345832"/>
    <w:rsid w:val="003463A3"/>
    <w:rsid w:val="0034673A"/>
    <w:rsid w:val="00346A82"/>
    <w:rsid w:val="00351E68"/>
    <w:rsid w:val="0035410E"/>
    <w:rsid w:val="00354A3F"/>
    <w:rsid w:val="00356717"/>
    <w:rsid w:val="00357F10"/>
    <w:rsid w:val="00360F8D"/>
    <w:rsid w:val="0036120B"/>
    <w:rsid w:val="003638CB"/>
    <w:rsid w:val="00363FF8"/>
    <w:rsid w:val="00365529"/>
    <w:rsid w:val="00365DAE"/>
    <w:rsid w:val="003662EA"/>
    <w:rsid w:val="00367870"/>
    <w:rsid w:val="00371399"/>
    <w:rsid w:val="0037294A"/>
    <w:rsid w:val="00372B0C"/>
    <w:rsid w:val="0037471A"/>
    <w:rsid w:val="003749DA"/>
    <w:rsid w:val="00377652"/>
    <w:rsid w:val="00377CA4"/>
    <w:rsid w:val="00381084"/>
    <w:rsid w:val="00381684"/>
    <w:rsid w:val="00381E75"/>
    <w:rsid w:val="00382696"/>
    <w:rsid w:val="00383D45"/>
    <w:rsid w:val="003848A3"/>
    <w:rsid w:val="00390046"/>
    <w:rsid w:val="00394F2E"/>
    <w:rsid w:val="00396DF6"/>
    <w:rsid w:val="003A0D75"/>
    <w:rsid w:val="003A32E5"/>
    <w:rsid w:val="003A35D6"/>
    <w:rsid w:val="003A3E26"/>
    <w:rsid w:val="003A4DC9"/>
    <w:rsid w:val="003A5BEF"/>
    <w:rsid w:val="003A5DCE"/>
    <w:rsid w:val="003A62DE"/>
    <w:rsid w:val="003A777F"/>
    <w:rsid w:val="003A7827"/>
    <w:rsid w:val="003A78CE"/>
    <w:rsid w:val="003B0D07"/>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D0CC8"/>
    <w:rsid w:val="003D16BE"/>
    <w:rsid w:val="003D174D"/>
    <w:rsid w:val="003D223E"/>
    <w:rsid w:val="003D332D"/>
    <w:rsid w:val="003D344B"/>
    <w:rsid w:val="003D37AF"/>
    <w:rsid w:val="003D384F"/>
    <w:rsid w:val="003D3F23"/>
    <w:rsid w:val="003D5F92"/>
    <w:rsid w:val="003D6268"/>
    <w:rsid w:val="003D6762"/>
    <w:rsid w:val="003D69B5"/>
    <w:rsid w:val="003D70E6"/>
    <w:rsid w:val="003D78E9"/>
    <w:rsid w:val="003E058E"/>
    <w:rsid w:val="003E116B"/>
    <w:rsid w:val="003E23F8"/>
    <w:rsid w:val="003E2D1D"/>
    <w:rsid w:val="003E33FB"/>
    <w:rsid w:val="003E4246"/>
    <w:rsid w:val="003E53CB"/>
    <w:rsid w:val="003E793F"/>
    <w:rsid w:val="003E7FC6"/>
    <w:rsid w:val="003F0E1E"/>
    <w:rsid w:val="003F20D8"/>
    <w:rsid w:val="003F2204"/>
    <w:rsid w:val="003F41B3"/>
    <w:rsid w:val="003F4A8F"/>
    <w:rsid w:val="003F5440"/>
    <w:rsid w:val="003F573A"/>
    <w:rsid w:val="003F5F53"/>
    <w:rsid w:val="003F6EF6"/>
    <w:rsid w:val="003F78C6"/>
    <w:rsid w:val="00403D4B"/>
    <w:rsid w:val="00404C22"/>
    <w:rsid w:val="0040532D"/>
    <w:rsid w:val="00405D16"/>
    <w:rsid w:val="00405FBC"/>
    <w:rsid w:val="0040634C"/>
    <w:rsid w:val="004065C9"/>
    <w:rsid w:val="00411DA4"/>
    <w:rsid w:val="00411E02"/>
    <w:rsid w:val="004127FB"/>
    <w:rsid w:val="00413A49"/>
    <w:rsid w:val="004152EE"/>
    <w:rsid w:val="004172E6"/>
    <w:rsid w:val="00417869"/>
    <w:rsid w:val="00421ED0"/>
    <w:rsid w:val="0042203A"/>
    <w:rsid w:val="004221BC"/>
    <w:rsid w:val="0042296A"/>
    <w:rsid w:val="00424E5C"/>
    <w:rsid w:val="004252B6"/>
    <w:rsid w:val="004277E3"/>
    <w:rsid w:val="00430282"/>
    <w:rsid w:val="004309DF"/>
    <w:rsid w:val="00431524"/>
    <w:rsid w:val="004318B1"/>
    <w:rsid w:val="00434400"/>
    <w:rsid w:val="00434800"/>
    <w:rsid w:val="00435230"/>
    <w:rsid w:val="004352F1"/>
    <w:rsid w:val="004353BD"/>
    <w:rsid w:val="004406DB"/>
    <w:rsid w:val="004410B4"/>
    <w:rsid w:val="00442DB9"/>
    <w:rsid w:val="00444039"/>
    <w:rsid w:val="00444898"/>
    <w:rsid w:val="0044594D"/>
    <w:rsid w:val="00445F1A"/>
    <w:rsid w:val="00446B47"/>
    <w:rsid w:val="00453325"/>
    <w:rsid w:val="0045725B"/>
    <w:rsid w:val="00460E8B"/>
    <w:rsid w:val="00461838"/>
    <w:rsid w:val="00461FE2"/>
    <w:rsid w:val="00465342"/>
    <w:rsid w:val="0046536B"/>
    <w:rsid w:val="004704A5"/>
    <w:rsid w:val="00470BEF"/>
    <w:rsid w:val="00471431"/>
    <w:rsid w:val="0047177E"/>
    <w:rsid w:val="004737B4"/>
    <w:rsid w:val="004738F3"/>
    <w:rsid w:val="004745E6"/>
    <w:rsid w:val="00474D2E"/>
    <w:rsid w:val="00477BDF"/>
    <w:rsid w:val="00480A38"/>
    <w:rsid w:val="00480B75"/>
    <w:rsid w:val="00482131"/>
    <w:rsid w:val="0048357F"/>
    <w:rsid w:val="0048410F"/>
    <w:rsid w:val="004873E4"/>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1850"/>
    <w:rsid w:val="004B2FE2"/>
    <w:rsid w:val="004B3A8D"/>
    <w:rsid w:val="004B401E"/>
    <w:rsid w:val="004B5211"/>
    <w:rsid w:val="004B5A0A"/>
    <w:rsid w:val="004B6B15"/>
    <w:rsid w:val="004B7815"/>
    <w:rsid w:val="004C0F12"/>
    <w:rsid w:val="004C0F47"/>
    <w:rsid w:val="004C0FFA"/>
    <w:rsid w:val="004C2951"/>
    <w:rsid w:val="004C4191"/>
    <w:rsid w:val="004C4B59"/>
    <w:rsid w:val="004C5994"/>
    <w:rsid w:val="004C719E"/>
    <w:rsid w:val="004C7CBD"/>
    <w:rsid w:val="004C7E9A"/>
    <w:rsid w:val="004D2224"/>
    <w:rsid w:val="004D2C8C"/>
    <w:rsid w:val="004D3543"/>
    <w:rsid w:val="004D76A4"/>
    <w:rsid w:val="004D7D2D"/>
    <w:rsid w:val="004E0F6C"/>
    <w:rsid w:val="004E18A4"/>
    <w:rsid w:val="004E20DD"/>
    <w:rsid w:val="004E2E7F"/>
    <w:rsid w:val="004E4355"/>
    <w:rsid w:val="004E6D7D"/>
    <w:rsid w:val="004E6E58"/>
    <w:rsid w:val="004E75A2"/>
    <w:rsid w:val="004F0044"/>
    <w:rsid w:val="004F044F"/>
    <w:rsid w:val="004F0F55"/>
    <w:rsid w:val="004F2258"/>
    <w:rsid w:val="004F4D79"/>
    <w:rsid w:val="004F630D"/>
    <w:rsid w:val="004F6689"/>
    <w:rsid w:val="004F69F9"/>
    <w:rsid w:val="00500DE0"/>
    <w:rsid w:val="00503F5E"/>
    <w:rsid w:val="00505257"/>
    <w:rsid w:val="00506D3F"/>
    <w:rsid w:val="0050727D"/>
    <w:rsid w:val="005109BD"/>
    <w:rsid w:val="005110C8"/>
    <w:rsid w:val="00511EF5"/>
    <w:rsid w:val="005129C8"/>
    <w:rsid w:val="00512A56"/>
    <w:rsid w:val="00513EF4"/>
    <w:rsid w:val="005145C0"/>
    <w:rsid w:val="0051570A"/>
    <w:rsid w:val="00517B29"/>
    <w:rsid w:val="005203DB"/>
    <w:rsid w:val="005205D0"/>
    <w:rsid w:val="0052269F"/>
    <w:rsid w:val="00526679"/>
    <w:rsid w:val="005271E4"/>
    <w:rsid w:val="00527751"/>
    <w:rsid w:val="00527BF8"/>
    <w:rsid w:val="005300A0"/>
    <w:rsid w:val="005316AB"/>
    <w:rsid w:val="00532112"/>
    <w:rsid w:val="005348CB"/>
    <w:rsid w:val="00534E13"/>
    <w:rsid w:val="00536161"/>
    <w:rsid w:val="00536CA8"/>
    <w:rsid w:val="00545009"/>
    <w:rsid w:val="005452C0"/>
    <w:rsid w:val="00545C41"/>
    <w:rsid w:val="00550A88"/>
    <w:rsid w:val="00552771"/>
    <w:rsid w:val="00552EDA"/>
    <w:rsid w:val="00552F61"/>
    <w:rsid w:val="00555CB6"/>
    <w:rsid w:val="00560177"/>
    <w:rsid w:val="0056294A"/>
    <w:rsid w:val="00562A01"/>
    <w:rsid w:val="00563BB7"/>
    <w:rsid w:val="00564293"/>
    <w:rsid w:val="00565B1B"/>
    <w:rsid w:val="00566215"/>
    <w:rsid w:val="0056783A"/>
    <w:rsid w:val="0057132D"/>
    <w:rsid w:val="00571C8B"/>
    <w:rsid w:val="00572310"/>
    <w:rsid w:val="005729CD"/>
    <w:rsid w:val="00573BA9"/>
    <w:rsid w:val="00574A1B"/>
    <w:rsid w:val="005755D0"/>
    <w:rsid w:val="005764A4"/>
    <w:rsid w:val="005774A0"/>
    <w:rsid w:val="005806DA"/>
    <w:rsid w:val="005819A4"/>
    <w:rsid w:val="00581F5F"/>
    <w:rsid w:val="00584ADB"/>
    <w:rsid w:val="00585427"/>
    <w:rsid w:val="00585590"/>
    <w:rsid w:val="00586479"/>
    <w:rsid w:val="005900EF"/>
    <w:rsid w:val="005907F5"/>
    <w:rsid w:val="00590971"/>
    <w:rsid w:val="00591AE9"/>
    <w:rsid w:val="00594183"/>
    <w:rsid w:val="005964CD"/>
    <w:rsid w:val="005A1251"/>
    <w:rsid w:val="005A1820"/>
    <w:rsid w:val="005A1B12"/>
    <w:rsid w:val="005A2681"/>
    <w:rsid w:val="005A3541"/>
    <w:rsid w:val="005A5C1B"/>
    <w:rsid w:val="005B0FD9"/>
    <w:rsid w:val="005B2112"/>
    <w:rsid w:val="005B21CB"/>
    <w:rsid w:val="005B657C"/>
    <w:rsid w:val="005B6C8D"/>
    <w:rsid w:val="005B7E76"/>
    <w:rsid w:val="005C4EE7"/>
    <w:rsid w:val="005C5D7D"/>
    <w:rsid w:val="005C67CA"/>
    <w:rsid w:val="005C6EDC"/>
    <w:rsid w:val="005D00C9"/>
    <w:rsid w:val="005D13C7"/>
    <w:rsid w:val="005D22E4"/>
    <w:rsid w:val="005D27F0"/>
    <w:rsid w:val="005D4D65"/>
    <w:rsid w:val="005D533D"/>
    <w:rsid w:val="005D5F6E"/>
    <w:rsid w:val="005D7CBB"/>
    <w:rsid w:val="005E22E6"/>
    <w:rsid w:val="005E7BB7"/>
    <w:rsid w:val="005E7BF5"/>
    <w:rsid w:val="005F07C9"/>
    <w:rsid w:val="005F11AD"/>
    <w:rsid w:val="005F1A07"/>
    <w:rsid w:val="005F26FE"/>
    <w:rsid w:val="005F295D"/>
    <w:rsid w:val="005F39FF"/>
    <w:rsid w:val="005F638E"/>
    <w:rsid w:val="005F67B3"/>
    <w:rsid w:val="00600955"/>
    <w:rsid w:val="00601B54"/>
    <w:rsid w:val="0060226B"/>
    <w:rsid w:val="00602F6D"/>
    <w:rsid w:val="00603288"/>
    <w:rsid w:val="00604126"/>
    <w:rsid w:val="00605E23"/>
    <w:rsid w:val="006061DD"/>
    <w:rsid w:val="00606C8E"/>
    <w:rsid w:val="00606E85"/>
    <w:rsid w:val="0060762E"/>
    <w:rsid w:val="0061200A"/>
    <w:rsid w:val="00613C00"/>
    <w:rsid w:val="00617041"/>
    <w:rsid w:val="006172CD"/>
    <w:rsid w:val="0062143D"/>
    <w:rsid w:val="00623399"/>
    <w:rsid w:val="006239D2"/>
    <w:rsid w:val="00624D60"/>
    <w:rsid w:val="00624DBD"/>
    <w:rsid w:val="006268B8"/>
    <w:rsid w:val="00627534"/>
    <w:rsid w:val="00627550"/>
    <w:rsid w:val="006301D9"/>
    <w:rsid w:val="00631A66"/>
    <w:rsid w:val="00633977"/>
    <w:rsid w:val="00635EDC"/>
    <w:rsid w:val="006370DC"/>
    <w:rsid w:val="006402A7"/>
    <w:rsid w:val="00643403"/>
    <w:rsid w:val="00644CCA"/>
    <w:rsid w:val="00644ED2"/>
    <w:rsid w:val="00646A29"/>
    <w:rsid w:val="006514A9"/>
    <w:rsid w:val="006526BC"/>
    <w:rsid w:val="00652930"/>
    <w:rsid w:val="00653472"/>
    <w:rsid w:val="0066009C"/>
    <w:rsid w:val="006615D0"/>
    <w:rsid w:val="006621B5"/>
    <w:rsid w:val="00662E6E"/>
    <w:rsid w:val="00663A76"/>
    <w:rsid w:val="00664222"/>
    <w:rsid w:val="00664AE6"/>
    <w:rsid w:val="00665EE1"/>
    <w:rsid w:val="00670EE2"/>
    <w:rsid w:val="0067108F"/>
    <w:rsid w:val="00671592"/>
    <w:rsid w:val="0067383F"/>
    <w:rsid w:val="006764DC"/>
    <w:rsid w:val="006767B0"/>
    <w:rsid w:val="006776C9"/>
    <w:rsid w:val="006800E7"/>
    <w:rsid w:val="0068037E"/>
    <w:rsid w:val="00680AC7"/>
    <w:rsid w:val="006814B6"/>
    <w:rsid w:val="006823FE"/>
    <w:rsid w:val="00683171"/>
    <w:rsid w:val="00683732"/>
    <w:rsid w:val="006869AA"/>
    <w:rsid w:val="006912D4"/>
    <w:rsid w:val="0069238C"/>
    <w:rsid w:val="00692ED0"/>
    <w:rsid w:val="006935FB"/>
    <w:rsid w:val="00694A8D"/>
    <w:rsid w:val="00694E5C"/>
    <w:rsid w:val="00694EEE"/>
    <w:rsid w:val="00695330"/>
    <w:rsid w:val="00695426"/>
    <w:rsid w:val="006964E6"/>
    <w:rsid w:val="00697F0B"/>
    <w:rsid w:val="006A2F6D"/>
    <w:rsid w:val="006A41AB"/>
    <w:rsid w:val="006A54D1"/>
    <w:rsid w:val="006A684F"/>
    <w:rsid w:val="006B1075"/>
    <w:rsid w:val="006B2161"/>
    <w:rsid w:val="006B4ABD"/>
    <w:rsid w:val="006B4C93"/>
    <w:rsid w:val="006B6761"/>
    <w:rsid w:val="006B7C75"/>
    <w:rsid w:val="006C0355"/>
    <w:rsid w:val="006C1B80"/>
    <w:rsid w:val="006C26D2"/>
    <w:rsid w:val="006C2A8D"/>
    <w:rsid w:val="006C32A7"/>
    <w:rsid w:val="006C49F4"/>
    <w:rsid w:val="006D1E18"/>
    <w:rsid w:val="006D29B0"/>
    <w:rsid w:val="006D3E44"/>
    <w:rsid w:val="006D4463"/>
    <w:rsid w:val="006D4B4F"/>
    <w:rsid w:val="006D524A"/>
    <w:rsid w:val="006D6CA3"/>
    <w:rsid w:val="006D7357"/>
    <w:rsid w:val="006D78B5"/>
    <w:rsid w:val="006E10E3"/>
    <w:rsid w:val="006E1AAC"/>
    <w:rsid w:val="006E4853"/>
    <w:rsid w:val="006E489E"/>
    <w:rsid w:val="006E6BFD"/>
    <w:rsid w:val="006E6CF4"/>
    <w:rsid w:val="006E6D69"/>
    <w:rsid w:val="006F2D9E"/>
    <w:rsid w:val="006F3D83"/>
    <w:rsid w:val="006F4E38"/>
    <w:rsid w:val="006F77D0"/>
    <w:rsid w:val="00700731"/>
    <w:rsid w:val="0070102F"/>
    <w:rsid w:val="00701039"/>
    <w:rsid w:val="007020A4"/>
    <w:rsid w:val="0070229B"/>
    <w:rsid w:val="00703215"/>
    <w:rsid w:val="007039A7"/>
    <w:rsid w:val="00703BDB"/>
    <w:rsid w:val="00703D0E"/>
    <w:rsid w:val="00707F08"/>
    <w:rsid w:val="0071093E"/>
    <w:rsid w:val="007117DC"/>
    <w:rsid w:val="00711F92"/>
    <w:rsid w:val="0071310B"/>
    <w:rsid w:val="007154D2"/>
    <w:rsid w:val="0071559E"/>
    <w:rsid w:val="0071581A"/>
    <w:rsid w:val="007169EA"/>
    <w:rsid w:val="007207E4"/>
    <w:rsid w:val="00720EC0"/>
    <w:rsid w:val="00721518"/>
    <w:rsid w:val="00721CF1"/>
    <w:rsid w:val="007226C1"/>
    <w:rsid w:val="00724547"/>
    <w:rsid w:val="00726659"/>
    <w:rsid w:val="007267AD"/>
    <w:rsid w:val="007269D3"/>
    <w:rsid w:val="0072706D"/>
    <w:rsid w:val="0073151F"/>
    <w:rsid w:val="00731BDF"/>
    <w:rsid w:val="00733350"/>
    <w:rsid w:val="007333AB"/>
    <w:rsid w:val="00735580"/>
    <w:rsid w:val="007371F7"/>
    <w:rsid w:val="007376D5"/>
    <w:rsid w:val="007376DB"/>
    <w:rsid w:val="00740076"/>
    <w:rsid w:val="00742B3B"/>
    <w:rsid w:val="00743970"/>
    <w:rsid w:val="00744064"/>
    <w:rsid w:val="007476D5"/>
    <w:rsid w:val="00747932"/>
    <w:rsid w:val="00750813"/>
    <w:rsid w:val="00751D18"/>
    <w:rsid w:val="0075274C"/>
    <w:rsid w:val="00752FE0"/>
    <w:rsid w:val="00754310"/>
    <w:rsid w:val="00754BCF"/>
    <w:rsid w:val="007565D4"/>
    <w:rsid w:val="00756CF6"/>
    <w:rsid w:val="0075770C"/>
    <w:rsid w:val="00761A23"/>
    <w:rsid w:val="00762086"/>
    <w:rsid w:val="00766D2B"/>
    <w:rsid w:val="00767CF2"/>
    <w:rsid w:val="00770682"/>
    <w:rsid w:val="00771066"/>
    <w:rsid w:val="00773168"/>
    <w:rsid w:val="007733AA"/>
    <w:rsid w:val="007736A5"/>
    <w:rsid w:val="00774CA6"/>
    <w:rsid w:val="00774E7F"/>
    <w:rsid w:val="0077504B"/>
    <w:rsid w:val="00776E03"/>
    <w:rsid w:val="0077778B"/>
    <w:rsid w:val="00781D9F"/>
    <w:rsid w:val="00781E0C"/>
    <w:rsid w:val="00783641"/>
    <w:rsid w:val="00784380"/>
    <w:rsid w:val="00784982"/>
    <w:rsid w:val="00785C6F"/>
    <w:rsid w:val="00785D3B"/>
    <w:rsid w:val="007862E0"/>
    <w:rsid w:val="007869D4"/>
    <w:rsid w:val="0078752D"/>
    <w:rsid w:val="0079028E"/>
    <w:rsid w:val="00790EF7"/>
    <w:rsid w:val="007927F1"/>
    <w:rsid w:val="00793717"/>
    <w:rsid w:val="00795D21"/>
    <w:rsid w:val="00795FFF"/>
    <w:rsid w:val="00796271"/>
    <w:rsid w:val="00796826"/>
    <w:rsid w:val="007A2D30"/>
    <w:rsid w:val="007A4CA8"/>
    <w:rsid w:val="007A6224"/>
    <w:rsid w:val="007B192B"/>
    <w:rsid w:val="007B2518"/>
    <w:rsid w:val="007B3B97"/>
    <w:rsid w:val="007B54CC"/>
    <w:rsid w:val="007B61C8"/>
    <w:rsid w:val="007B62A2"/>
    <w:rsid w:val="007B7E6C"/>
    <w:rsid w:val="007C1D9D"/>
    <w:rsid w:val="007C2295"/>
    <w:rsid w:val="007C263C"/>
    <w:rsid w:val="007C4231"/>
    <w:rsid w:val="007C6CB3"/>
    <w:rsid w:val="007C7747"/>
    <w:rsid w:val="007D02BA"/>
    <w:rsid w:val="007D0D10"/>
    <w:rsid w:val="007D1110"/>
    <w:rsid w:val="007D1AC9"/>
    <w:rsid w:val="007D3E8E"/>
    <w:rsid w:val="007D4EC8"/>
    <w:rsid w:val="007D5EC2"/>
    <w:rsid w:val="007D7AE0"/>
    <w:rsid w:val="007E53AD"/>
    <w:rsid w:val="007E79A4"/>
    <w:rsid w:val="007F0504"/>
    <w:rsid w:val="007F1EA7"/>
    <w:rsid w:val="007F41C6"/>
    <w:rsid w:val="007F531C"/>
    <w:rsid w:val="007F7194"/>
    <w:rsid w:val="00800223"/>
    <w:rsid w:val="00801042"/>
    <w:rsid w:val="00802CC8"/>
    <w:rsid w:val="008071C8"/>
    <w:rsid w:val="00807B05"/>
    <w:rsid w:val="00811F34"/>
    <w:rsid w:val="00812D2D"/>
    <w:rsid w:val="00813F18"/>
    <w:rsid w:val="0081559C"/>
    <w:rsid w:val="00820DE5"/>
    <w:rsid w:val="008218B7"/>
    <w:rsid w:val="008221CB"/>
    <w:rsid w:val="00822B03"/>
    <w:rsid w:val="00823E22"/>
    <w:rsid w:val="00823E3B"/>
    <w:rsid w:val="00825BC6"/>
    <w:rsid w:val="008269B3"/>
    <w:rsid w:val="00827967"/>
    <w:rsid w:val="00832E93"/>
    <w:rsid w:val="008345BB"/>
    <w:rsid w:val="00835172"/>
    <w:rsid w:val="00835280"/>
    <w:rsid w:val="00835816"/>
    <w:rsid w:val="00837F60"/>
    <w:rsid w:val="00840448"/>
    <w:rsid w:val="008408F4"/>
    <w:rsid w:val="008416F1"/>
    <w:rsid w:val="00841E04"/>
    <w:rsid w:val="00842421"/>
    <w:rsid w:val="00842D94"/>
    <w:rsid w:val="00842F44"/>
    <w:rsid w:val="008433DA"/>
    <w:rsid w:val="00843A65"/>
    <w:rsid w:val="008455A2"/>
    <w:rsid w:val="008468C8"/>
    <w:rsid w:val="00847117"/>
    <w:rsid w:val="008471FB"/>
    <w:rsid w:val="0084758C"/>
    <w:rsid w:val="00847799"/>
    <w:rsid w:val="00850285"/>
    <w:rsid w:val="008529CE"/>
    <w:rsid w:val="00852AC0"/>
    <w:rsid w:val="008574F1"/>
    <w:rsid w:val="00857B13"/>
    <w:rsid w:val="00862C5E"/>
    <w:rsid w:val="00863D69"/>
    <w:rsid w:val="00865E40"/>
    <w:rsid w:val="0086658D"/>
    <w:rsid w:val="00867B9E"/>
    <w:rsid w:val="008705BA"/>
    <w:rsid w:val="00871BBE"/>
    <w:rsid w:val="00871BCE"/>
    <w:rsid w:val="00872581"/>
    <w:rsid w:val="008732E0"/>
    <w:rsid w:val="00875361"/>
    <w:rsid w:val="00880C72"/>
    <w:rsid w:val="0088142E"/>
    <w:rsid w:val="00882199"/>
    <w:rsid w:val="008858DD"/>
    <w:rsid w:val="0088745B"/>
    <w:rsid w:val="00891858"/>
    <w:rsid w:val="00892D68"/>
    <w:rsid w:val="0089537E"/>
    <w:rsid w:val="0089698B"/>
    <w:rsid w:val="00896C1F"/>
    <w:rsid w:val="00897327"/>
    <w:rsid w:val="008A0CC7"/>
    <w:rsid w:val="008A1689"/>
    <w:rsid w:val="008A4B2E"/>
    <w:rsid w:val="008A649F"/>
    <w:rsid w:val="008B00B6"/>
    <w:rsid w:val="008B104C"/>
    <w:rsid w:val="008B19AF"/>
    <w:rsid w:val="008B41A3"/>
    <w:rsid w:val="008B4B69"/>
    <w:rsid w:val="008B5520"/>
    <w:rsid w:val="008B6739"/>
    <w:rsid w:val="008B7168"/>
    <w:rsid w:val="008C006C"/>
    <w:rsid w:val="008C0924"/>
    <w:rsid w:val="008C0C25"/>
    <w:rsid w:val="008C3A55"/>
    <w:rsid w:val="008C41C8"/>
    <w:rsid w:val="008C451C"/>
    <w:rsid w:val="008C4FF9"/>
    <w:rsid w:val="008C7CDE"/>
    <w:rsid w:val="008D2677"/>
    <w:rsid w:val="008D2956"/>
    <w:rsid w:val="008D4934"/>
    <w:rsid w:val="008D7611"/>
    <w:rsid w:val="008D7EA0"/>
    <w:rsid w:val="008E0087"/>
    <w:rsid w:val="008E0C6B"/>
    <w:rsid w:val="008E250B"/>
    <w:rsid w:val="008E287C"/>
    <w:rsid w:val="008E3109"/>
    <w:rsid w:val="008E3820"/>
    <w:rsid w:val="008E52FD"/>
    <w:rsid w:val="008E6138"/>
    <w:rsid w:val="008E67E2"/>
    <w:rsid w:val="008E7801"/>
    <w:rsid w:val="008E795F"/>
    <w:rsid w:val="008E7E0D"/>
    <w:rsid w:val="008F0AAC"/>
    <w:rsid w:val="008F3705"/>
    <w:rsid w:val="008F6115"/>
    <w:rsid w:val="00903641"/>
    <w:rsid w:val="0090531A"/>
    <w:rsid w:val="00907574"/>
    <w:rsid w:val="00907B2B"/>
    <w:rsid w:val="00907DC2"/>
    <w:rsid w:val="0091217C"/>
    <w:rsid w:val="00912BE9"/>
    <w:rsid w:val="00913C35"/>
    <w:rsid w:val="009165AE"/>
    <w:rsid w:val="00916CDA"/>
    <w:rsid w:val="00916F82"/>
    <w:rsid w:val="00917068"/>
    <w:rsid w:val="009172BD"/>
    <w:rsid w:val="009175B1"/>
    <w:rsid w:val="00917DDC"/>
    <w:rsid w:val="00921E38"/>
    <w:rsid w:val="0092395C"/>
    <w:rsid w:val="00924865"/>
    <w:rsid w:val="009260CE"/>
    <w:rsid w:val="009270D8"/>
    <w:rsid w:val="00927E15"/>
    <w:rsid w:val="00930C25"/>
    <w:rsid w:val="00932647"/>
    <w:rsid w:val="00934558"/>
    <w:rsid w:val="009350E7"/>
    <w:rsid w:val="0093585F"/>
    <w:rsid w:val="009375D0"/>
    <w:rsid w:val="00940991"/>
    <w:rsid w:val="00940B1B"/>
    <w:rsid w:val="00940F09"/>
    <w:rsid w:val="0094136D"/>
    <w:rsid w:val="00943536"/>
    <w:rsid w:val="00943B89"/>
    <w:rsid w:val="00944231"/>
    <w:rsid w:val="00946622"/>
    <w:rsid w:val="009469B2"/>
    <w:rsid w:val="00950D14"/>
    <w:rsid w:val="00951913"/>
    <w:rsid w:val="00951C72"/>
    <w:rsid w:val="00952132"/>
    <w:rsid w:val="00952545"/>
    <w:rsid w:val="0095284A"/>
    <w:rsid w:val="009529B8"/>
    <w:rsid w:val="009560DB"/>
    <w:rsid w:val="00956BF2"/>
    <w:rsid w:val="009600AA"/>
    <w:rsid w:val="009620DE"/>
    <w:rsid w:val="00962622"/>
    <w:rsid w:val="009631C1"/>
    <w:rsid w:val="00964404"/>
    <w:rsid w:val="009652EA"/>
    <w:rsid w:val="009668DF"/>
    <w:rsid w:val="00966BBD"/>
    <w:rsid w:val="009677C3"/>
    <w:rsid w:val="00971630"/>
    <w:rsid w:val="009726E6"/>
    <w:rsid w:val="0097388C"/>
    <w:rsid w:val="0097446D"/>
    <w:rsid w:val="00975D17"/>
    <w:rsid w:val="009775F7"/>
    <w:rsid w:val="00977A12"/>
    <w:rsid w:val="00992CFB"/>
    <w:rsid w:val="00993F46"/>
    <w:rsid w:val="00993FFC"/>
    <w:rsid w:val="00997FDB"/>
    <w:rsid w:val="009A05E3"/>
    <w:rsid w:val="009A0AAE"/>
    <w:rsid w:val="009A1198"/>
    <w:rsid w:val="009A4370"/>
    <w:rsid w:val="009A4B1A"/>
    <w:rsid w:val="009A5E0A"/>
    <w:rsid w:val="009A605C"/>
    <w:rsid w:val="009B10A2"/>
    <w:rsid w:val="009B128A"/>
    <w:rsid w:val="009B1445"/>
    <w:rsid w:val="009B2187"/>
    <w:rsid w:val="009B2B5C"/>
    <w:rsid w:val="009B35A5"/>
    <w:rsid w:val="009B390C"/>
    <w:rsid w:val="009B57E3"/>
    <w:rsid w:val="009B68E5"/>
    <w:rsid w:val="009C02EE"/>
    <w:rsid w:val="009C13D1"/>
    <w:rsid w:val="009C3894"/>
    <w:rsid w:val="009C48E1"/>
    <w:rsid w:val="009C6C91"/>
    <w:rsid w:val="009C6F30"/>
    <w:rsid w:val="009C7B2B"/>
    <w:rsid w:val="009D10F1"/>
    <w:rsid w:val="009D2409"/>
    <w:rsid w:val="009D26A9"/>
    <w:rsid w:val="009D439C"/>
    <w:rsid w:val="009D6F6D"/>
    <w:rsid w:val="009D72DA"/>
    <w:rsid w:val="009D7554"/>
    <w:rsid w:val="009D7AEA"/>
    <w:rsid w:val="009D7B53"/>
    <w:rsid w:val="009E640D"/>
    <w:rsid w:val="009E64EE"/>
    <w:rsid w:val="009E76FE"/>
    <w:rsid w:val="009E7E73"/>
    <w:rsid w:val="009F2106"/>
    <w:rsid w:val="009F3877"/>
    <w:rsid w:val="009F3936"/>
    <w:rsid w:val="009F3BFE"/>
    <w:rsid w:val="009F440D"/>
    <w:rsid w:val="009F532A"/>
    <w:rsid w:val="00A01B6C"/>
    <w:rsid w:val="00A03A43"/>
    <w:rsid w:val="00A04606"/>
    <w:rsid w:val="00A05A0D"/>
    <w:rsid w:val="00A072AA"/>
    <w:rsid w:val="00A114AC"/>
    <w:rsid w:val="00A1210D"/>
    <w:rsid w:val="00A12283"/>
    <w:rsid w:val="00A12421"/>
    <w:rsid w:val="00A12642"/>
    <w:rsid w:val="00A12A4E"/>
    <w:rsid w:val="00A12CE9"/>
    <w:rsid w:val="00A133A2"/>
    <w:rsid w:val="00A1502A"/>
    <w:rsid w:val="00A15D6B"/>
    <w:rsid w:val="00A1649F"/>
    <w:rsid w:val="00A166EC"/>
    <w:rsid w:val="00A17989"/>
    <w:rsid w:val="00A17DF0"/>
    <w:rsid w:val="00A212A2"/>
    <w:rsid w:val="00A24C3F"/>
    <w:rsid w:val="00A251A7"/>
    <w:rsid w:val="00A263A6"/>
    <w:rsid w:val="00A27E5F"/>
    <w:rsid w:val="00A30272"/>
    <w:rsid w:val="00A31384"/>
    <w:rsid w:val="00A3330A"/>
    <w:rsid w:val="00A3333D"/>
    <w:rsid w:val="00A33DF3"/>
    <w:rsid w:val="00A37549"/>
    <w:rsid w:val="00A4258E"/>
    <w:rsid w:val="00A429B1"/>
    <w:rsid w:val="00A43898"/>
    <w:rsid w:val="00A43C91"/>
    <w:rsid w:val="00A46067"/>
    <w:rsid w:val="00A46143"/>
    <w:rsid w:val="00A472D1"/>
    <w:rsid w:val="00A50769"/>
    <w:rsid w:val="00A51EE6"/>
    <w:rsid w:val="00A534EF"/>
    <w:rsid w:val="00A55AC1"/>
    <w:rsid w:val="00A57D13"/>
    <w:rsid w:val="00A6031B"/>
    <w:rsid w:val="00A603A5"/>
    <w:rsid w:val="00A6167A"/>
    <w:rsid w:val="00A61779"/>
    <w:rsid w:val="00A61D6B"/>
    <w:rsid w:val="00A625FB"/>
    <w:rsid w:val="00A62B8D"/>
    <w:rsid w:val="00A65BE0"/>
    <w:rsid w:val="00A66865"/>
    <w:rsid w:val="00A66C2B"/>
    <w:rsid w:val="00A67C11"/>
    <w:rsid w:val="00A70802"/>
    <w:rsid w:val="00A70D84"/>
    <w:rsid w:val="00A71502"/>
    <w:rsid w:val="00A71E3A"/>
    <w:rsid w:val="00A72960"/>
    <w:rsid w:val="00A73E4F"/>
    <w:rsid w:val="00A7479B"/>
    <w:rsid w:val="00A74AB9"/>
    <w:rsid w:val="00A75830"/>
    <w:rsid w:val="00A75D07"/>
    <w:rsid w:val="00A75F73"/>
    <w:rsid w:val="00A77376"/>
    <w:rsid w:val="00A80075"/>
    <w:rsid w:val="00A80BBE"/>
    <w:rsid w:val="00A82ED4"/>
    <w:rsid w:val="00A83A9F"/>
    <w:rsid w:val="00A8408F"/>
    <w:rsid w:val="00A85CE6"/>
    <w:rsid w:val="00A8627D"/>
    <w:rsid w:val="00A86FBE"/>
    <w:rsid w:val="00A906D2"/>
    <w:rsid w:val="00A90D20"/>
    <w:rsid w:val="00A9334E"/>
    <w:rsid w:val="00A93D72"/>
    <w:rsid w:val="00A93EE2"/>
    <w:rsid w:val="00A93EE9"/>
    <w:rsid w:val="00A942BA"/>
    <w:rsid w:val="00A95D66"/>
    <w:rsid w:val="00A96A84"/>
    <w:rsid w:val="00A979BF"/>
    <w:rsid w:val="00AA07C3"/>
    <w:rsid w:val="00AA14C5"/>
    <w:rsid w:val="00AA22E7"/>
    <w:rsid w:val="00AA2B90"/>
    <w:rsid w:val="00AA4344"/>
    <w:rsid w:val="00AB40A1"/>
    <w:rsid w:val="00AB4A39"/>
    <w:rsid w:val="00AB6687"/>
    <w:rsid w:val="00AB66A2"/>
    <w:rsid w:val="00AB7C0B"/>
    <w:rsid w:val="00AC0B52"/>
    <w:rsid w:val="00AC1336"/>
    <w:rsid w:val="00AC32EA"/>
    <w:rsid w:val="00AC3DE8"/>
    <w:rsid w:val="00AC3EBD"/>
    <w:rsid w:val="00AC4A97"/>
    <w:rsid w:val="00AC4D0A"/>
    <w:rsid w:val="00AC607E"/>
    <w:rsid w:val="00AD07FA"/>
    <w:rsid w:val="00AD0AC4"/>
    <w:rsid w:val="00AD178A"/>
    <w:rsid w:val="00AD37F1"/>
    <w:rsid w:val="00AD7198"/>
    <w:rsid w:val="00AE22F2"/>
    <w:rsid w:val="00AE260E"/>
    <w:rsid w:val="00AE2B8B"/>
    <w:rsid w:val="00AE5309"/>
    <w:rsid w:val="00AE5CA0"/>
    <w:rsid w:val="00AE6A46"/>
    <w:rsid w:val="00AF06D8"/>
    <w:rsid w:val="00AF3311"/>
    <w:rsid w:val="00AF3569"/>
    <w:rsid w:val="00AF3FC6"/>
    <w:rsid w:val="00AF4BF3"/>
    <w:rsid w:val="00AF587D"/>
    <w:rsid w:val="00AF6AA8"/>
    <w:rsid w:val="00AF6E72"/>
    <w:rsid w:val="00B01523"/>
    <w:rsid w:val="00B02C06"/>
    <w:rsid w:val="00B03009"/>
    <w:rsid w:val="00B03769"/>
    <w:rsid w:val="00B038FA"/>
    <w:rsid w:val="00B05620"/>
    <w:rsid w:val="00B0654D"/>
    <w:rsid w:val="00B06C38"/>
    <w:rsid w:val="00B075C2"/>
    <w:rsid w:val="00B10D83"/>
    <w:rsid w:val="00B13EDE"/>
    <w:rsid w:val="00B14CC1"/>
    <w:rsid w:val="00B17DF0"/>
    <w:rsid w:val="00B2062F"/>
    <w:rsid w:val="00B20D7A"/>
    <w:rsid w:val="00B2135C"/>
    <w:rsid w:val="00B22323"/>
    <w:rsid w:val="00B22DAD"/>
    <w:rsid w:val="00B24858"/>
    <w:rsid w:val="00B2640A"/>
    <w:rsid w:val="00B264CE"/>
    <w:rsid w:val="00B26DD2"/>
    <w:rsid w:val="00B27E3E"/>
    <w:rsid w:val="00B32027"/>
    <w:rsid w:val="00B33CC2"/>
    <w:rsid w:val="00B34F16"/>
    <w:rsid w:val="00B37857"/>
    <w:rsid w:val="00B41A5A"/>
    <w:rsid w:val="00B42650"/>
    <w:rsid w:val="00B44609"/>
    <w:rsid w:val="00B4488C"/>
    <w:rsid w:val="00B458C5"/>
    <w:rsid w:val="00B46692"/>
    <w:rsid w:val="00B470D7"/>
    <w:rsid w:val="00B47E47"/>
    <w:rsid w:val="00B508F0"/>
    <w:rsid w:val="00B50E95"/>
    <w:rsid w:val="00B517F9"/>
    <w:rsid w:val="00B533DC"/>
    <w:rsid w:val="00B56773"/>
    <w:rsid w:val="00B56F8E"/>
    <w:rsid w:val="00B60615"/>
    <w:rsid w:val="00B656F8"/>
    <w:rsid w:val="00B670EC"/>
    <w:rsid w:val="00B726CB"/>
    <w:rsid w:val="00B72999"/>
    <w:rsid w:val="00B738F5"/>
    <w:rsid w:val="00B74DD5"/>
    <w:rsid w:val="00B807AE"/>
    <w:rsid w:val="00B8119F"/>
    <w:rsid w:val="00B8281B"/>
    <w:rsid w:val="00B86488"/>
    <w:rsid w:val="00B920CF"/>
    <w:rsid w:val="00B9322D"/>
    <w:rsid w:val="00B939D8"/>
    <w:rsid w:val="00B95575"/>
    <w:rsid w:val="00B95BB3"/>
    <w:rsid w:val="00B96112"/>
    <w:rsid w:val="00BA15CF"/>
    <w:rsid w:val="00BA2989"/>
    <w:rsid w:val="00BA3066"/>
    <w:rsid w:val="00BA3359"/>
    <w:rsid w:val="00BA37F3"/>
    <w:rsid w:val="00BA40F8"/>
    <w:rsid w:val="00BA434A"/>
    <w:rsid w:val="00BA4D50"/>
    <w:rsid w:val="00BA5CF8"/>
    <w:rsid w:val="00BA634F"/>
    <w:rsid w:val="00BB0060"/>
    <w:rsid w:val="00BB0065"/>
    <w:rsid w:val="00BB300C"/>
    <w:rsid w:val="00BB5759"/>
    <w:rsid w:val="00BB6D60"/>
    <w:rsid w:val="00BC04E9"/>
    <w:rsid w:val="00BC2D31"/>
    <w:rsid w:val="00BC2DBA"/>
    <w:rsid w:val="00BC5C24"/>
    <w:rsid w:val="00BC67BB"/>
    <w:rsid w:val="00BD03F3"/>
    <w:rsid w:val="00BD06C3"/>
    <w:rsid w:val="00BD1DDF"/>
    <w:rsid w:val="00BD2672"/>
    <w:rsid w:val="00BD649F"/>
    <w:rsid w:val="00BD677E"/>
    <w:rsid w:val="00BD6909"/>
    <w:rsid w:val="00BE2EB0"/>
    <w:rsid w:val="00BE3A3F"/>
    <w:rsid w:val="00BE64C3"/>
    <w:rsid w:val="00BF070B"/>
    <w:rsid w:val="00BF15BD"/>
    <w:rsid w:val="00BF5047"/>
    <w:rsid w:val="00BF5CFE"/>
    <w:rsid w:val="00C008F0"/>
    <w:rsid w:val="00C00A1F"/>
    <w:rsid w:val="00C00EA0"/>
    <w:rsid w:val="00C01A70"/>
    <w:rsid w:val="00C03026"/>
    <w:rsid w:val="00C03263"/>
    <w:rsid w:val="00C0795E"/>
    <w:rsid w:val="00C079BF"/>
    <w:rsid w:val="00C125E1"/>
    <w:rsid w:val="00C12F50"/>
    <w:rsid w:val="00C13A49"/>
    <w:rsid w:val="00C16215"/>
    <w:rsid w:val="00C1736D"/>
    <w:rsid w:val="00C20622"/>
    <w:rsid w:val="00C24C54"/>
    <w:rsid w:val="00C26C0D"/>
    <w:rsid w:val="00C307AC"/>
    <w:rsid w:val="00C324C9"/>
    <w:rsid w:val="00C334D1"/>
    <w:rsid w:val="00C34217"/>
    <w:rsid w:val="00C343AB"/>
    <w:rsid w:val="00C354E6"/>
    <w:rsid w:val="00C3595F"/>
    <w:rsid w:val="00C35FCC"/>
    <w:rsid w:val="00C3653C"/>
    <w:rsid w:val="00C37844"/>
    <w:rsid w:val="00C37BFD"/>
    <w:rsid w:val="00C42BE2"/>
    <w:rsid w:val="00C42F6F"/>
    <w:rsid w:val="00C45271"/>
    <w:rsid w:val="00C45834"/>
    <w:rsid w:val="00C47D4B"/>
    <w:rsid w:val="00C54229"/>
    <w:rsid w:val="00C5544D"/>
    <w:rsid w:val="00C60EA3"/>
    <w:rsid w:val="00C62E25"/>
    <w:rsid w:val="00C64769"/>
    <w:rsid w:val="00C647B1"/>
    <w:rsid w:val="00C65CFA"/>
    <w:rsid w:val="00C67309"/>
    <w:rsid w:val="00C700F6"/>
    <w:rsid w:val="00C70F21"/>
    <w:rsid w:val="00C7290A"/>
    <w:rsid w:val="00C73351"/>
    <w:rsid w:val="00C738CC"/>
    <w:rsid w:val="00C76509"/>
    <w:rsid w:val="00C77FBF"/>
    <w:rsid w:val="00C805B7"/>
    <w:rsid w:val="00C82CED"/>
    <w:rsid w:val="00C839C2"/>
    <w:rsid w:val="00C84340"/>
    <w:rsid w:val="00C85E1E"/>
    <w:rsid w:val="00C86F9C"/>
    <w:rsid w:val="00C87151"/>
    <w:rsid w:val="00C903CD"/>
    <w:rsid w:val="00C90B19"/>
    <w:rsid w:val="00C917BA"/>
    <w:rsid w:val="00C91AD4"/>
    <w:rsid w:val="00C9290B"/>
    <w:rsid w:val="00C937C8"/>
    <w:rsid w:val="00C95572"/>
    <w:rsid w:val="00C962E3"/>
    <w:rsid w:val="00C97F60"/>
    <w:rsid w:val="00CA1C49"/>
    <w:rsid w:val="00CA5249"/>
    <w:rsid w:val="00CA6881"/>
    <w:rsid w:val="00CA756D"/>
    <w:rsid w:val="00CA7D8C"/>
    <w:rsid w:val="00CB0832"/>
    <w:rsid w:val="00CB2856"/>
    <w:rsid w:val="00CB32A3"/>
    <w:rsid w:val="00CB37D6"/>
    <w:rsid w:val="00CB3AAC"/>
    <w:rsid w:val="00CB4494"/>
    <w:rsid w:val="00CB4DE7"/>
    <w:rsid w:val="00CB63E3"/>
    <w:rsid w:val="00CB69FA"/>
    <w:rsid w:val="00CC0587"/>
    <w:rsid w:val="00CC0FA5"/>
    <w:rsid w:val="00CC295A"/>
    <w:rsid w:val="00CC3233"/>
    <w:rsid w:val="00CC4115"/>
    <w:rsid w:val="00CC55F5"/>
    <w:rsid w:val="00CC607F"/>
    <w:rsid w:val="00CC6A19"/>
    <w:rsid w:val="00CD0435"/>
    <w:rsid w:val="00CD144A"/>
    <w:rsid w:val="00CD19F0"/>
    <w:rsid w:val="00CD3B1F"/>
    <w:rsid w:val="00CD523E"/>
    <w:rsid w:val="00CD67AD"/>
    <w:rsid w:val="00CD7C22"/>
    <w:rsid w:val="00CE0D24"/>
    <w:rsid w:val="00CE2846"/>
    <w:rsid w:val="00CE4B30"/>
    <w:rsid w:val="00CE4F40"/>
    <w:rsid w:val="00CE5200"/>
    <w:rsid w:val="00CE54CA"/>
    <w:rsid w:val="00CE69CA"/>
    <w:rsid w:val="00CE79B4"/>
    <w:rsid w:val="00CF0514"/>
    <w:rsid w:val="00CF0B5B"/>
    <w:rsid w:val="00CF0FB3"/>
    <w:rsid w:val="00CF414A"/>
    <w:rsid w:val="00CF5C62"/>
    <w:rsid w:val="00CF6A48"/>
    <w:rsid w:val="00CF6FB1"/>
    <w:rsid w:val="00D00D43"/>
    <w:rsid w:val="00D01EFC"/>
    <w:rsid w:val="00D034CD"/>
    <w:rsid w:val="00D04583"/>
    <w:rsid w:val="00D0637A"/>
    <w:rsid w:val="00D068A8"/>
    <w:rsid w:val="00D079B0"/>
    <w:rsid w:val="00D103C7"/>
    <w:rsid w:val="00D11A47"/>
    <w:rsid w:val="00D133F0"/>
    <w:rsid w:val="00D134F2"/>
    <w:rsid w:val="00D1354A"/>
    <w:rsid w:val="00D13F30"/>
    <w:rsid w:val="00D13FDC"/>
    <w:rsid w:val="00D14894"/>
    <w:rsid w:val="00D151F8"/>
    <w:rsid w:val="00D2016B"/>
    <w:rsid w:val="00D205C5"/>
    <w:rsid w:val="00D20834"/>
    <w:rsid w:val="00D20838"/>
    <w:rsid w:val="00D20F13"/>
    <w:rsid w:val="00D222B1"/>
    <w:rsid w:val="00D23C36"/>
    <w:rsid w:val="00D276C5"/>
    <w:rsid w:val="00D339F5"/>
    <w:rsid w:val="00D35CF8"/>
    <w:rsid w:val="00D374F5"/>
    <w:rsid w:val="00D377A2"/>
    <w:rsid w:val="00D37E2D"/>
    <w:rsid w:val="00D40650"/>
    <w:rsid w:val="00D406DB"/>
    <w:rsid w:val="00D420A5"/>
    <w:rsid w:val="00D42CFF"/>
    <w:rsid w:val="00D44068"/>
    <w:rsid w:val="00D44CF0"/>
    <w:rsid w:val="00D50BB6"/>
    <w:rsid w:val="00D524FE"/>
    <w:rsid w:val="00D55115"/>
    <w:rsid w:val="00D55A5A"/>
    <w:rsid w:val="00D569EF"/>
    <w:rsid w:val="00D56CAA"/>
    <w:rsid w:val="00D603C7"/>
    <w:rsid w:val="00D6218D"/>
    <w:rsid w:val="00D63233"/>
    <w:rsid w:val="00D64809"/>
    <w:rsid w:val="00D6537D"/>
    <w:rsid w:val="00D7110C"/>
    <w:rsid w:val="00D71578"/>
    <w:rsid w:val="00D716EF"/>
    <w:rsid w:val="00D735BC"/>
    <w:rsid w:val="00D738A6"/>
    <w:rsid w:val="00D74E29"/>
    <w:rsid w:val="00D75A8A"/>
    <w:rsid w:val="00D8042B"/>
    <w:rsid w:val="00D81D61"/>
    <w:rsid w:val="00D83509"/>
    <w:rsid w:val="00D8448B"/>
    <w:rsid w:val="00D86CA4"/>
    <w:rsid w:val="00D87D11"/>
    <w:rsid w:val="00D902A9"/>
    <w:rsid w:val="00D9157B"/>
    <w:rsid w:val="00D92AAB"/>
    <w:rsid w:val="00D92F61"/>
    <w:rsid w:val="00D94E41"/>
    <w:rsid w:val="00DA495F"/>
    <w:rsid w:val="00DA4C5D"/>
    <w:rsid w:val="00DA6398"/>
    <w:rsid w:val="00DA6645"/>
    <w:rsid w:val="00DB2C68"/>
    <w:rsid w:val="00DB3118"/>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61F1"/>
    <w:rsid w:val="00DC6F00"/>
    <w:rsid w:val="00DD04C3"/>
    <w:rsid w:val="00DD0643"/>
    <w:rsid w:val="00DD0E96"/>
    <w:rsid w:val="00DD13C2"/>
    <w:rsid w:val="00DD3D37"/>
    <w:rsid w:val="00DD58CF"/>
    <w:rsid w:val="00DD6498"/>
    <w:rsid w:val="00DD7F9D"/>
    <w:rsid w:val="00DE01D5"/>
    <w:rsid w:val="00DE2AAF"/>
    <w:rsid w:val="00DE3AC6"/>
    <w:rsid w:val="00DE429B"/>
    <w:rsid w:val="00DE5946"/>
    <w:rsid w:val="00DE5FAC"/>
    <w:rsid w:val="00DE69CB"/>
    <w:rsid w:val="00DE6BDF"/>
    <w:rsid w:val="00DF0C67"/>
    <w:rsid w:val="00DF0E48"/>
    <w:rsid w:val="00DF12DA"/>
    <w:rsid w:val="00DF13C8"/>
    <w:rsid w:val="00DF16AF"/>
    <w:rsid w:val="00DF1D72"/>
    <w:rsid w:val="00DF3AFF"/>
    <w:rsid w:val="00DF4541"/>
    <w:rsid w:val="00DF5137"/>
    <w:rsid w:val="00DF53CB"/>
    <w:rsid w:val="00DF65EA"/>
    <w:rsid w:val="00E011A3"/>
    <w:rsid w:val="00E018A3"/>
    <w:rsid w:val="00E02873"/>
    <w:rsid w:val="00E029E5"/>
    <w:rsid w:val="00E02A48"/>
    <w:rsid w:val="00E02F21"/>
    <w:rsid w:val="00E036D7"/>
    <w:rsid w:val="00E06BCB"/>
    <w:rsid w:val="00E06D6C"/>
    <w:rsid w:val="00E06E1B"/>
    <w:rsid w:val="00E12D88"/>
    <w:rsid w:val="00E15E2E"/>
    <w:rsid w:val="00E168AB"/>
    <w:rsid w:val="00E172C4"/>
    <w:rsid w:val="00E174AF"/>
    <w:rsid w:val="00E202AD"/>
    <w:rsid w:val="00E20743"/>
    <w:rsid w:val="00E21F8A"/>
    <w:rsid w:val="00E22A16"/>
    <w:rsid w:val="00E22CDC"/>
    <w:rsid w:val="00E23E60"/>
    <w:rsid w:val="00E24D0E"/>
    <w:rsid w:val="00E26C51"/>
    <w:rsid w:val="00E2777B"/>
    <w:rsid w:val="00E30338"/>
    <w:rsid w:val="00E31109"/>
    <w:rsid w:val="00E316DE"/>
    <w:rsid w:val="00E317B1"/>
    <w:rsid w:val="00E32908"/>
    <w:rsid w:val="00E338BE"/>
    <w:rsid w:val="00E35434"/>
    <w:rsid w:val="00E35945"/>
    <w:rsid w:val="00E36015"/>
    <w:rsid w:val="00E368EC"/>
    <w:rsid w:val="00E36C90"/>
    <w:rsid w:val="00E371AB"/>
    <w:rsid w:val="00E37458"/>
    <w:rsid w:val="00E408CF"/>
    <w:rsid w:val="00E41B83"/>
    <w:rsid w:val="00E42887"/>
    <w:rsid w:val="00E43AA0"/>
    <w:rsid w:val="00E43C25"/>
    <w:rsid w:val="00E50795"/>
    <w:rsid w:val="00E52071"/>
    <w:rsid w:val="00E5212C"/>
    <w:rsid w:val="00E5265C"/>
    <w:rsid w:val="00E60D2E"/>
    <w:rsid w:val="00E61163"/>
    <w:rsid w:val="00E61EDC"/>
    <w:rsid w:val="00E64A59"/>
    <w:rsid w:val="00E6769C"/>
    <w:rsid w:val="00E709FB"/>
    <w:rsid w:val="00E71000"/>
    <w:rsid w:val="00E71185"/>
    <w:rsid w:val="00E73EFD"/>
    <w:rsid w:val="00E7480B"/>
    <w:rsid w:val="00E74FD3"/>
    <w:rsid w:val="00E76B53"/>
    <w:rsid w:val="00E77058"/>
    <w:rsid w:val="00E77304"/>
    <w:rsid w:val="00E77A14"/>
    <w:rsid w:val="00E82DE4"/>
    <w:rsid w:val="00E83EDF"/>
    <w:rsid w:val="00E83FB8"/>
    <w:rsid w:val="00E86710"/>
    <w:rsid w:val="00E8720B"/>
    <w:rsid w:val="00E90060"/>
    <w:rsid w:val="00E900D4"/>
    <w:rsid w:val="00E90282"/>
    <w:rsid w:val="00E91442"/>
    <w:rsid w:val="00E934C2"/>
    <w:rsid w:val="00E9510F"/>
    <w:rsid w:val="00E970D3"/>
    <w:rsid w:val="00E97366"/>
    <w:rsid w:val="00EA111C"/>
    <w:rsid w:val="00EA1CE7"/>
    <w:rsid w:val="00EA5592"/>
    <w:rsid w:val="00EA64D3"/>
    <w:rsid w:val="00EA6BE2"/>
    <w:rsid w:val="00EA7045"/>
    <w:rsid w:val="00EA7D75"/>
    <w:rsid w:val="00EA7EA2"/>
    <w:rsid w:val="00EB0543"/>
    <w:rsid w:val="00EB136C"/>
    <w:rsid w:val="00EB20AC"/>
    <w:rsid w:val="00EB2246"/>
    <w:rsid w:val="00EB4B12"/>
    <w:rsid w:val="00EB4D0D"/>
    <w:rsid w:val="00EB54F6"/>
    <w:rsid w:val="00EB7C6D"/>
    <w:rsid w:val="00EC056A"/>
    <w:rsid w:val="00EC333E"/>
    <w:rsid w:val="00EC4A63"/>
    <w:rsid w:val="00EC606F"/>
    <w:rsid w:val="00EC6184"/>
    <w:rsid w:val="00EC6839"/>
    <w:rsid w:val="00EC68BF"/>
    <w:rsid w:val="00EC6BBF"/>
    <w:rsid w:val="00EC7741"/>
    <w:rsid w:val="00ED22E6"/>
    <w:rsid w:val="00ED34D8"/>
    <w:rsid w:val="00ED402B"/>
    <w:rsid w:val="00ED4FA1"/>
    <w:rsid w:val="00ED56F0"/>
    <w:rsid w:val="00EE0136"/>
    <w:rsid w:val="00EE6458"/>
    <w:rsid w:val="00EE6537"/>
    <w:rsid w:val="00EF404D"/>
    <w:rsid w:val="00EF5569"/>
    <w:rsid w:val="00EF79D5"/>
    <w:rsid w:val="00EF7F11"/>
    <w:rsid w:val="00F0008E"/>
    <w:rsid w:val="00F0086A"/>
    <w:rsid w:val="00F00CB7"/>
    <w:rsid w:val="00F01FEF"/>
    <w:rsid w:val="00F03968"/>
    <w:rsid w:val="00F051BC"/>
    <w:rsid w:val="00F05373"/>
    <w:rsid w:val="00F05A64"/>
    <w:rsid w:val="00F069F0"/>
    <w:rsid w:val="00F117CD"/>
    <w:rsid w:val="00F11948"/>
    <w:rsid w:val="00F12086"/>
    <w:rsid w:val="00F13584"/>
    <w:rsid w:val="00F13ECE"/>
    <w:rsid w:val="00F145D7"/>
    <w:rsid w:val="00F14F45"/>
    <w:rsid w:val="00F17969"/>
    <w:rsid w:val="00F20109"/>
    <w:rsid w:val="00F21568"/>
    <w:rsid w:val="00F23BEC"/>
    <w:rsid w:val="00F24CDF"/>
    <w:rsid w:val="00F25349"/>
    <w:rsid w:val="00F27BC4"/>
    <w:rsid w:val="00F27DE8"/>
    <w:rsid w:val="00F30616"/>
    <w:rsid w:val="00F32ABC"/>
    <w:rsid w:val="00F34B9A"/>
    <w:rsid w:val="00F36261"/>
    <w:rsid w:val="00F37633"/>
    <w:rsid w:val="00F40CEF"/>
    <w:rsid w:val="00F41643"/>
    <w:rsid w:val="00F4257C"/>
    <w:rsid w:val="00F42D6F"/>
    <w:rsid w:val="00F4638B"/>
    <w:rsid w:val="00F47D03"/>
    <w:rsid w:val="00F50554"/>
    <w:rsid w:val="00F51CBD"/>
    <w:rsid w:val="00F51FDB"/>
    <w:rsid w:val="00F53451"/>
    <w:rsid w:val="00F53D62"/>
    <w:rsid w:val="00F563AE"/>
    <w:rsid w:val="00F618D2"/>
    <w:rsid w:val="00F642BB"/>
    <w:rsid w:val="00F733E0"/>
    <w:rsid w:val="00F748F8"/>
    <w:rsid w:val="00F77872"/>
    <w:rsid w:val="00F779A8"/>
    <w:rsid w:val="00F77DF8"/>
    <w:rsid w:val="00F8385E"/>
    <w:rsid w:val="00F849EE"/>
    <w:rsid w:val="00F84B81"/>
    <w:rsid w:val="00F862F0"/>
    <w:rsid w:val="00F912DE"/>
    <w:rsid w:val="00F915B3"/>
    <w:rsid w:val="00F92D76"/>
    <w:rsid w:val="00F92F84"/>
    <w:rsid w:val="00F939EE"/>
    <w:rsid w:val="00F93A2A"/>
    <w:rsid w:val="00F93DD5"/>
    <w:rsid w:val="00F96B64"/>
    <w:rsid w:val="00F96BBD"/>
    <w:rsid w:val="00F96C1D"/>
    <w:rsid w:val="00FA1102"/>
    <w:rsid w:val="00FA5669"/>
    <w:rsid w:val="00FA5675"/>
    <w:rsid w:val="00FA5D76"/>
    <w:rsid w:val="00FA7022"/>
    <w:rsid w:val="00FA7C93"/>
    <w:rsid w:val="00FA7D86"/>
    <w:rsid w:val="00FB28A6"/>
    <w:rsid w:val="00FB2DD9"/>
    <w:rsid w:val="00FB3084"/>
    <w:rsid w:val="00FB3791"/>
    <w:rsid w:val="00FB38A7"/>
    <w:rsid w:val="00FB3A01"/>
    <w:rsid w:val="00FB42B2"/>
    <w:rsid w:val="00FB5A11"/>
    <w:rsid w:val="00FB6430"/>
    <w:rsid w:val="00FB67DA"/>
    <w:rsid w:val="00FC1E66"/>
    <w:rsid w:val="00FC29EC"/>
    <w:rsid w:val="00FC369D"/>
    <w:rsid w:val="00FC3BA5"/>
    <w:rsid w:val="00FC40E4"/>
    <w:rsid w:val="00FC5522"/>
    <w:rsid w:val="00FC6E5A"/>
    <w:rsid w:val="00FD0155"/>
    <w:rsid w:val="00FD01AA"/>
    <w:rsid w:val="00FD0423"/>
    <w:rsid w:val="00FD1501"/>
    <w:rsid w:val="00FD1C9D"/>
    <w:rsid w:val="00FD22FD"/>
    <w:rsid w:val="00FD40A9"/>
    <w:rsid w:val="00FD48F3"/>
    <w:rsid w:val="00FD681E"/>
    <w:rsid w:val="00FE0801"/>
    <w:rsid w:val="00FE2717"/>
    <w:rsid w:val="00FE2ED4"/>
    <w:rsid w:val="00FE3F18"/>
    <w:rsid w:val="00FE4C41"/>
    <w:rsid w:val="00FE60C0"/>
    <w:rsid w:val="00FE6287"/>
    <w:rsid w:val="00FE79BF"/>
    <w:rsid w:val="00FE7A0D"/>
    <w:rsid w:val="00FF0606"/>
    <w:rsid w:val="00FF0652"/>
    <w:rsid w:val="00FF174D"/>
    <w:rsid w:val="00FF1C22"/>
    <w:rsid w:val="00FF5853"/>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A1E"/>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1462</Words>
  <Characters>8335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Landvista LTD</cp:lastModifiedBy>
  <cp:revision>2</cp:revision>
  <cp:lastPrinted>2022-10-12T16:08:00Z</cp:lastPrinted>
  <dcterms:created xsi:type="dcterms:W3CDTF">2023-05-20T18:36:00Z</dcterms:created>
  <dcterms:modified xsi:type="dcterms:W3CDTF">2023-05-20T18:36:00Z</dcterms:modified>
</cp:coreProperties>
</file>